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4FA" w:rsidRDefault="00DF14FA" w:rsidP="00DF14FA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DF14FA" w:rsidRDefault="00DF14FA" w:rsidP="00DF14FA">
      <w:pPr>
        <w:ind w:firstLine="720"/>
        <w:jc w:val="center"/>
        <w:rPr>
          <w:b/>
          <w:sz w:val="32"/>
          <w:szCs w:val="32"/>
        </w:rPr>
      </w:pPr>
      <w:r w:rsidRPr="008C2013">
        <w:rPr>
          <w:b/>
          <w:sz w:val="32"/>
          <w:szCs w:val="32"/>
        </w:rPr>
        <w:t>Итоговый документ</w:t>
      </w:r>
    </w:p>
    <w:p w:rsidR="00DF14FA" w:rsidRPr="008C2013" w:rsidRDefault="00DF14FA" w:rsidP="00DF14FA">
      <w:pPr>
        <w:ind w:firstLine="720"/>
        <w:jc w:val="center"/>
        <w:rPr>
          <w:b/>
          <w:sz w:val="28"/>
          <w:szCs w:val="28"/>
        </w:rPr>
      </w:pPr>
    </w:p>
    <w:p w:rsidR="00DF14FA" w:rsidRPr="009841EF" w:rsidRDefault="00DF14FA" w:rsidP="00DF14FA">
      <w:pPr>
        <w:ind w:firstLine="720"/>
        <w:jc w:val="center"/>
        <w:rPr>
          <w:b/>
        </w:rPr>
      </w:pPr>
      <w:r w:rsidRPr="004A5AE8">
        <w:rPr>
          <w:b/>
          <w:sz w:val="28"/>
          <w:szCs w:val="28"/>
        </w:rPr>
        <w:t xml:space="preserve">по итогам публичных слушаний </w:t>
      </w:r>
      <w:r>
        <w:rPr>
          <w:b/>
          <w:sz w:val="28"/>
          <w:szCs w:val="28"/>
        </w:rPr>
        <w:br/>
      </w:r>
      <w:r w:rsidRPr="009841EF">
        <w:rPr>
          <w:b/>
        </w:rPr>
        <w:t>«</w:t>
      </w:r>
      <w:r w:rsidRPr="009841EF">
        <w:t xml:space="preserve">Рассмотрение </w:t>
      </w:r>
      <w:r w:rsidR="00E62DCE">
        <w:t xml:space="preserve">вопроса </w:t>
      </w:r>
      <w:r w:rsidR="00E62DCE" w:rsidRPr="00E62DCE">
        <w:t>актуализации схем теплоснабжения сельских и городских поселений муниципального образования Щекинский район Тульской области</w:t>
      </w:r>
      <w:r w:rsidRPr="009841EF">
        <w:rPr>
          <w:bCs/>
          <w:color w:val="000000"/>
        </w:rPr>
        <w:t>»</w:t>
      </w:r>
    </w:p>
    <w:p w:rsidR="00DF14FA" w:rsidRPr="009841EF" w:rsidRDefault="00DF14FA" w:rsidP="00DF14FA">
      <w:pPr>
        <w:ind w:firstLine="720"/>
        <w:jc w:val="center"/>
        <w:rPr>
          <w:b/>
        </w:rPr>
      </w:pPr>
    </w:p>
    <w:p w:rsidR="00DF14FA" w:rsidRPr="009841EF" w:rsidRDefault="00DF14FA" w:rsidP="00DF14FA">
      <w:pPr>
        <w:ind w:firstLine="720"/>
        <w:jc w:val="both"/>
      </w:pPr>
      <w:r w:rsidRPr="009841EF">
        <w:t>Публичные слушания назначены решением Собрания представителей Щекинского района от</w:t>
      </w:r>
      <w:r w:rsidRPr="009841EF">
        <w:rPr>
          <w:color w:val="FF0000"/>
        </w:rPr>
        <w:t xml:space="preserve"> </w:t>
      </w:r>
      <w:r w:rsidR="00322F77" w:rsidRPr="00322F77">
        <w:t>12 апреля</w:t>
      </w:r>
      <w:r w:rsidRPr="00322F77">
        <w:t xml:space="preserve"> </w:t>
      </w:r>
      <w:r w:rsidRPr="009841EF">
        <w:rPr>
          <w:color w:val="000000" w:themeColor="text1"/>
        </w:rPr>
        <w:t>201</w:t>
      </w:r>
      <w:r w:rsidR="00322F77">
        <w:rPr>
          <w:color w:val="000000" w:themeColor="text1"/>
        </w:rPr>
        <w:t>8</w:t>
      </w:r>
      <w:r w:rsidRPr="009841EF">
        <w:rPr>
          <w:color w:val="000000" w:themeColor="text1"/>
        </w:rPr>
        <w:t xml:space="preserve"> года № </w:t>
      </w:r>
      <w:r w:rsidR="00322F77">
        <w:rPr>
          <w:color w:val="000000" w:themeColor="text1"/>
        </w:rPr>
        <w:t>63/547</w:t>
      </w:r>
      <w:r w:rsidRPr="009841EF">
        <w:t>.</w:t>
      </w:r>
    </w:p>
    <w:p w:rsidR="00DF14FA" w:rsidRPr="009841EF" w:rsidRDefault="00DF14FA" w:rsidP="00DF14FA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F14FA" w:rsidRPr="009841EF" w:rsidRDefault="00DF14FA" w:rsidP="00DF14FA">
      <w:pPr>
        <w:ind w:firstLine="720"/>
        <w:jc w:val="both"/>
      </w:pPr>
      <w:r w:rsidRPr="009841EF">
        <w:t xml:space="preserve">Тема публичных слушаний: </w:t>
      </w:r>
      <w:r w:rsidR="009841EF" w:rsidRPr="009841EF">
        <w:rPr>
          <w:b/>
        </w:rPr>
        <w:t>«</w:t>
      </w:r>
      <w:r w:rsidR="009841EF" w:rsidRPr="009841EF">
        <w:t xml:space="preserve">Рассмотрение </w:t>
      </w:r>
      <w:r w:rsidR="00E62DCE" w:rsidRPr="00E62DCE">
        <w:t>вопроса актуализации схем теплоснабжения сельских и городских поселений муниципального образования Щекинский район Тульской области»</w:t>
      </w:r>
      <w:r w:rsidRPr="009841EF">
        <w:t>.</w:t>
      </w:r>
    </w:p>
    <w:p w:rsidR="00DF14FA" w:rsidRPr="009841EF" w:rsidRDefault="00DF14FA" w:rsidP="00DF14FA">
      <w:pPr>
        <w:ind w:firstLine="720"/>
        <w:jc w:val="both"/>
      </w:pPr>
    </w:p>
    <w:p w:rsidR="00DF14FA" w:rsidRPr="009841EF" w:rsidRDefault="00DF14FA" w:rsidP="00DF14FA">
      <w:pPr>
        <w:ind w:firstLine="720"/>
        <w:jc w:val="both"/>
      </w:pPr>
      <w:r w:rsidRPr="009841EF">
        <w:t>Дата проведения: 1</w:t>
      </w:r>
      <w:r w:rsidR="00322F77">
        <w:t>2 апреля</w:t>
      </w:r>
      <w:r w:rsidRPr="009841EF">
        <w:t xml:space="preserve"> 201</w:t>
      </w:r>
      <w:r w:rsidR="00322F77">
        <w:t>8</w:t>
      </w:r>
      <w:r w:rsidRPr="009841EF">
        <w:t xml:space="preserve"> года</w:t>
      </w:r>
      <w:r w:rsidR="009841EF">
        <w:t>.</w:t>
      </w:r>
    </w:p>
    <w:p w:rsidR="00DF14FA" w:rsidRPr="009841EF" w:rsidRDefault="00DF14FA" w:rsidP="00DF14FA">
      <w:pPr>
        <w:ind w:firstLine="720"/>
        <w:jc w:val="both"/>
      </w:pPr>
    </w:p>
    <w:p w:rsidR="00DF14FA" w:rsidRPr="009841EF" w:rsidRDefault="00DF14FA" w:rsidP="00DF14FA">
      <w:pPr>
        <w:ind w:firstLine="720"/>
        <w:jc w:val="both"/>
      </w:pPr>
      <w:r w:rsidRPr="009841EF">
        <w:t xml:space="preserve">Количество участников: </w:t>
      </w:r>
      <w:r w:rsidR="00322F77">
        <w:t>____</w:t>
      </w:r>
      <w:r w:rsidR="00285C4D" w:rsidRPr="00285C4D">
        <w:rPr>
          <w:u w:val="single"/>
        </w:rPr>
        <w:t>11</w:t>
      </w:r>
      <w:r w:rsidR="00322F77">
        <w:t>____</w:t>
      </w:r>
      <w:r w:rsidRPr="009841EF">
        <w:t>чел.</w:t>
      </w:r>
    </w:p>
    <w:p w:rsidR="00DF14FA" w:rsidRPr="009841EF" w:rsidRDefault="00DF14FA" w:rsidP="00DF14FA">
      <w:pPr>
        <w:ind w:firstLine="720"/>
        <w:jc w:val="both"/>
      </w:pPr>
      <w:r w:rsidRPr="009841EF">
        <w:t xml:space="preserve">В результате </w:t>
      </w:r>
      <w:proofErr w:type="gramStart"/>
      <w:r w:rsidRPr="009841EF">
        <w:t xml:space="preserve">обсуждения </w:t>
      </w:r>
      <w:r w:rsidR="00E62DCE" w:rsidRPr="00E62DCE">
        <w:t>вопроса актуализации схем теплоснабжения сельских</w:t>
      </w:r>
      <w:proofErr w:type="gramEnd"/>
      <w:r w:rsidR="00E62DCE" w:rsidRPr="00E62DCE">
        <w:t xml:space="preserve"> и городских поселений муниципального образования Щекинский район Тульской области»</w:t>
      </w:r>
      <w:r w:rsidRPr="009841EF">
        <w:t xml:space="preserve"> было принято </w:t>
      </w:r>
      <w:r w:rsidRPr="009841EF">
        <w:rPr>
          <w:b/>
        </w:rPr>
        <w:t>решение</w:t>
      </w:r>
      <w:r w:rsidRPr="009841EF">
        <w:t xml:space="preserve">: </w:t>
      </w:r>
    </w:p>
    <w:p w:rsidR="00DF14FA" w:rsidRPr="009841EF" w:rsidRDefault="00DF14FA" w:rsidP="00DF14FA">
      <w:pPr>
        <w:numPr>
          <w:ilvl w:val="0"/>
          <w:numId w:val="1"/>
        </w:numPr>
        <w:tabs>
          <w:tab w:val="clear" w:pos="1740"/>
          <w:tab w:val="num" w:pos="0"/>
        </w:tabs>
        <w:ind w:left="0" w:firstLine="720"/>
        <w:jc w:val="both"/>
      </w:pPr>
      <w:r w:rsidRPr="009841EF">
        <w:t xml:space="preserve">Поддержать проект документации по </w:t>
      </w:r>
      <w:r w:rsidR="00E62DCE" w:rsidRPr="00E62DCE">
        <w:t>актуализации схем теплоснабжения сельских и городских поселений муниципального образования Щекинский район Тульской области</w:t>
      </w:r>
      <w:r w:rsidR="00E62DCE" w:rsidRPr="00E62DCE">
        <w:rPr>
          <w:bCs/>
        </w:rPr>
        <w:t>»</w:t>
      </w:r>
      <w:r w:rsidRPr="009841EF">
        <w:t xml:space="preserve"> в целом и рекомендовать главе администрации муниципального образования Щекинский район утвердить</w:t>
      </w:r>
      <w:r w:rsidR="00E62DCE">
        <w:t xml:space="preserve"> проект</w:t>
      </w:r>
      <w:r w:rsidRPr="009841EF">
        <w:t xml:space="preserve"> данны</w:t>
      </w:r>
      <w:r w:rsidR="00E62DCE">
        <w:t>х схем</w:t>
      </w:r>
      <w:r w:rsidRPr="009841EF">
        <w:t>.</w:t>
      </w:r>
    </w:p>
    <w:p w:rsidR="00DF14FA" w:rsidRPr="009841EF" w:rsidRDefault="00DF14FA" w:rsidP="00DF14FA">
      <w:pPr>
        <w:numPr>
          <w:ilvl w:val="0"/>
          <w:numId w:val="1"/>
        </w:numPr>
        <w:tabs>
          <w:tab w:val="clear" w:pos="1740"/>
          <w:tab w:val="num" w:pos="0"/>
        </w:tabs>
        <w:ind w:left="0" w:firstLine="720"/>
        <w:jc w:val="both"/>
      </w:pPr>
      <w:r w:rsidRPr="009841EF">
        <w:t>Направить итоговый документ и протокол публичных слушаний Собранию представителей муниципального образования Щекинский район.</w:t>
      </w:r>
    </w:p>
    <w:p w:rsidR="00DF14FA" w:rsidRPr="009841EF" w:rsidRDefault="00DF14FA" w:rsidP="00DF14FA">
      <w:pPr>
        <w:numPr>
          <w:ilvl w:val="0"/>
          <w:numId w:val="1"/>
        </w:numPr>
        <w:tabs>
          <w:tab w:val="clear" w:pos="1740"/>
          <w:tab w:val="num" w:pos="0"/>
        </w:tabs>
        <w:ind w:left="0" w:firstLine="720"/>
        <w:jc w:val="both"/>
      </w:pPr>
      <w:r w:rsidRPr="009841EF">
        <w:t>Опубликовать настоящий итоговый документ в информационном бюллетене «Щекинский муниципальный вестник».</w:t>
      </w:r>
    </w:p>
    <w:p w:rsidR="00DF14FA" w:rsidRPr="009841EF" w:rsidRDefault="00DF14FA" w:rsidP="00DF14FA">
      <w:pPr>
        <w:jc w:val="both"/>
      </w:pPr>
    </w:p>
    <w:p w:rsidR="00DF14FA" w:rsidRPr="009841EF" w:rsidRDefault="00DF14FA" w:rsidP="00DF14FA">
      <w:pPr>
        <w:tabs>
          <w:tab w:val="left" w:pos="7020"/>
        </w:tabs>
        <w:jc w:val="both"/>
      </w:pPr>
      <w:r w:rsidRPr="009841EF">
        <w:t xml:space="preserve">Председатель </w:t>
      </w:r>
      <w:r w:rsidR="00C1443A">
        <w:t>публичных слушаний</w:t>
      </w:r>
      <w:r w:rsidRPr="009841EF">
        <w:tab/>
      </w:r>
      <w:r w:rsidR="00E62DCE">
        <w:t>А.П. Рыжков</w:t>
      </w:r>
    </w:p>
    <w:p w:rsidR="00DF14FA" w:rsidRDefault="00DF14FA" w:rsidP="00DF14FA">
      <w:pPr>
        <w:tabs>
          <w:tab w:val="left" w:pos="7020"/>
        </w:tabs>
        <w:jc w:val="both"/>
      </w:pPr>
    </w:p>
    <w:p w:rsidR="00285C4D" w:rsidRPr="009841EF" w:rsidRDefault="00285C4D" w:rsidP="00DF14FA">
      <w:pPr>
        <w:tabs>
          <w:tab w:val="left" w:pos="7020"/>
        </w:tabs>
        <w:jc w:val="both"/>
      </w:pPr>
    </w:p>
    <w:p w:rsidR="00DF14FA" w:rsidRPr="009841EF" w:rsidRDefault="00DF14FA" w:rsidP="00DF14FA">
      <w:pPr>
        <w:tabs>
          <w:tab w:val="left" w:pos="0"/>
          <w:tab w:val="left" w:pos="7020"/>
        </w:tabs>
        <w:jc w:val="both"/>
        <w:rPr>
          <w:b/>
        </w:rPr>
      </w:pPr>
      <w:r w:rsidRPr="009841EF">
        <w:t xml:space="preserve">Секретарь </w:t>
      </w:r>
      <w:r w:rsidR="00C1443A">
        <w:t>публичных слушаний</w:t>
      </w:r>
      <w:r w:rsidRPr="009841EF">
        <w:tab/>
      </w:r>
      <w:r w:rsidR="00285C4D">
        <w:t xml:space="preserve">А.В. </w:t>
      </w:r>
      <w:proofErr w:type="spellStart"/>
      <w:r w:rsidR="00285C4D">
        <w:t>Пискова</w:t>
      </w:r>
      <w:proofErr w:type="spellEnd"/>
    </w:p>
    <w:p w:rsidR="00DF14FA" w:rsidRPr="009841EF" w:rsidRDefault="00DF14FA" w:rsidP="00DF14FA">
      <w:pPr>
        <w:tabs>
          <w:tab w:val="left" w:pos="0"/>
        </w:tabs>
        <w:ind w:firstLine="720"/>
        <w:jc w:val="both"/>
        <w:rPr>
          <w:b/>
        </w:rPr>
      </w:pPr>
    </w:p>
    <w:p w:rsidR="00626D6B" w:rsidRDefault="00626D6B">
      <w:bookmarkStart w:id="0" w:name="_GoBack"/>
      <w:bookmarkEnd w:id="0"/>
    </w:p>
    <w:sectPr w:rsidR="00626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D2DC9"/>
    <w:multiLevelType w:val="hybridMultilevel"/>
    <w:tmpl w:val="2B5CAEEA"/>
    <w:lvl w:ilvl="0" w:tplc="F348B346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4FA"/>
    <w:rsid w:val="00285C4D"/>
    <w:rsid w:val="00322F77"/>
    <w:rsid w:val="004016A5"/>
    <w:rsid w:val="004709C2"/>
    <w:rsid w:val="004F2757"/>
    <w:rsid w:val="00606F43"/>
    <w:rsid w:val="00626D6B"/>
    <w:rsid w:val="006A24DE"/>
    <w:rsid w:val="00812E43"/>
    <w:rsid w:val="009841EF"/>
    <w:rsid w:val="009C61D9"/>
    <w:rsid w:val="00C1443A"/>
    <w:rsid w:val="00DF14FA"/>
    <w:rsid w:val="00E6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F14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5C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C4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F14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5C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C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3</cp:revision>
  <cp:lastPrinted>2018-05-16T09:06:00Z</cp:lastPrinted>
  <dcterms:created xsi:type="dcterms:W3CDTF">2018-04-12T08:09:00Z</dcterms:created>
  <dcterms:modified xsi:type="dcterms:W3CDTF">2018-05-16T13:03:00Z</dcterms:modified>
</cp:coreProperties>
</file>