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B4142" w:rsidRPr="00DB4142" w:rsidRDefault="00DB4142" w:rsidP="00DB414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DB4142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DB4142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B4142" w:rsidRPr="00DB4142" w:rsidRDefault="00DB4142" w:rsidP="00DB414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DB4142">
        <w:rPr>
          <w:rFonts w:ascii="Arial" w:eastAsia="Times New Roman" w:hAnsi="Arial" w:cs="Times New Roman"/>
          <w:sz w:val="20"/>
          <w:szCs w:val="20"/>
        </w:rPr>
        <w:tab/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223" w:rsidRPr="00922548" w:rsidRDefault="00734223" w:rsidP="00DB41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734223" w:rsidRPr="00922548" w:rsidRDefault="00734223" w:rsidP="00DB41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34223" w:rsidRPr="00846F20" w:rsidRDefault="00734223" w:rsidP="00DB414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CF6A17" w:rsidRPr="00922548" w:rsidRDefault="00CF6A17" w:rsidP="00DB41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</w:t>
                      </w:r>
                    </w:p>
                    <w:p w:rsidR="00CF6A17" w:rsidRPr="00922548" w:rsidRDefault="00CF6A17" w:rsidP="00DB41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F6A17" w:rsidRPr="00846F20" w:rsidRDefault="00CF6A17" w:rsidP="00DB414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F8C" w:rsidRPr="003D4F8C" w:rsidRDefault="003D4F8C" w:rsidP="0010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2166B4" w:rsidRPr="001C5C41" w:rsidRDefault="002166B4" w:rsidP="00547A5D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A5D" w:rsidRPr="00547A5D" w:rsidRDefault="009C53A4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25pt;margin-top:783.45pt;width:56.45pt;height:37.25pt;z-index:-251657216;mso-position-vertical-relative:page">
            <v:imagedata r:id="rId10" o:title=""/>
            <w10:wrap anchory="page"/>
          </v:shape>
          <o:OLEObject Type="Embed" ProgID="Word.Picture.8" ShapeID="_x0000_s1028" DrawAspect="Content" ObjectID="_1527598226" r:id="rId11"/>
        </w:pict>
      </w:r>
      <w:proofErr w:type="gramStart"/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Федерации»,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Собрания представителей Щекинского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</w:t>
      </w:r>
      <w:r w:rsidR="00DB5B62">
        <w:rPr>
          <w:rFonts w:ascii="Times New Roman" w:eastAsia="Times New Roman" w:hAnsi="Times New Roman" w:cs="Times New Roman"/>
          <w:color w:val="000000"/>
          <w:sz w:val="28"/>
          <w:szCs w:val="28"/>
        </w:rPr>
        <w:t>30.05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.2016 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B5B62">
        <w:rPr>
          <w:rFonts w:ascii="Times New Roman" w:eastAsia="Times New Roman" w:hAnsi="Times New Roman" w:cs="Times New Roman"/>
          <w:color w:val="000000"/>
          <w:sz w:val="28"/>
          <w:szCs w:val="28"/>
        </w:rPr>
        <w:t>27/170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решение Собрания представителей Щекинского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йона № 21/132 от 24.12.2015</w:t>
      </w:r>
      <w:bookmarkStart w:id="0" w:name="_GoBack"/>
      <w:bookmarkEnd w:id="0"/>
      <w:r w:rsidR="004C5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бюджете муниципального образования Щекинский район на 2016 год и на плановый период 2017 и 2018 годов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», постановлением администрации Щекинского района</w:t>
      </w:r>
      <w:proofErr w:type="gramEnd"/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4F8C"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547A5D" w:rsidRDefault="009C53A4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pict>
          <v:shape id="_x0000_s1027" type="#_x0000_t75" style="position:absolute;left:0;text-align:left;margin-left:420.3pt;margin-top:787.35pt;width:56.45pt;height:37.3pt;z-index:-251658240;mso-position-vertical-relative:page">
            <v:imagedata r:id="rId12" o:title=""/>
            <w10:wrap anchory="page"/>
          </v:shape>
          <o:OLEObject Type="Embed" ProgID="Word.Picture.8" ShapeID="_x0000_s1027" DrawAspect="Content" ObjectID="_1527598227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547A5D" w:rsidRDefault="00547A5D" w:rsidP="00547A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Щекинский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547A5D" w:rsidRPr="00547A5D" w:rsidRDefault="00547A5D" w:rsidP="004775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477556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A072BC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муниципальной программы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547A5D" w:rsidRDefault="0062297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1 к муниципальной программе изложить в следующей редакции:</w:t>
      </w:r>
    </w:p>
    <w:p w:rsidR="00547A5D" w:rsidRPr="00547A5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47A5D" w:rsidRPr="00CF1AED" w:rsidTr="00547A5D">
        <w:tc>
          <w:tcPr>
            <w:tcW w:w="4785" w:type="dxa"/>
          </w:tcPr>
          <w:p w:rsidR="00547A5D" w:rsidRPr="00CF1AED" w:rsidRDefault="00547A5D" w:rsidP="00547A5D">
            <w:pPr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lastRenderedPageBreak/>
              <w:t>Объемы финансирования подпрограммы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Всего – </w:t>
            </w:r>
            <w:r w:rsidR="00622972" w:rsidRPr="00CF1AED">
              <w:rPr>
                <w:sz w:val="28"/>
                <w:szCs w:val="28"/>
              </w:rPr>
              <w:t>12</w:t>
            </w:r>
            <w:r w:rsidR="00CF6A17" w:rsidRPr="00CF1AED">
              <w:rPr>
                <w:sz w:val="28"/>
                <w:szCs w:val="28"/>
              </w:rPr>
              <w:t>7 958,0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по годам: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22 290,2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21 558,8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 w:rsidR="00CF6A17" w:rsidRPr="00CF1AED">
              <w:rPr>
                <w:sz w:val="28"/>
                <w:szCs w:val="28"/>
              </w:rPr>
              <w:t>51 748,0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2017 год – </w:t>
            </w:r>
            <w:r w:rsidR="0012314F" w:rsidRPr="00CF1AED">
              <w:rPr>
                <w:sz w:val="28"/>
                <w:szCs w:val="28"/>
              </w:rPr>
              <w:t>18 019,5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2018 год – </w:t>
            </w:r>
            <w:r w:rsidR="0012314F" w:rsidRPr="00CF1AED">
              <w:rPr>
                <w:sz w:val="28"/>
                <w:szCs w:val="28"/>
              </w:rPr>
              <w:t>8 019,5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2019 год – 2 900,0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в том числе средства: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Федерального бюджета:</w:t>
            </w:r>
            <w:r w:rsidR="005872D7" w:rsidRPr="00CF1AED">
              <w:t xml:space="preserve"> </w:t>
            </w:r>
            <w:r w:rsidR="005872D7" w:rsidRPr="00CF1AED">
              <w:rPr>
                <w:sz w:val="28"/>
                <w:szCs w:val="28"/>
              </w:rPr>
              <w:t>–</w:t>
            </w:r>
          </w:p>
          <w:p w:rsidR="005872D7" w:rsidRPr="00CF1AED" w:rsidRDefault="005872D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9 320,4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0,00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2015 год – 0,0 тыс. руб.</w:t>
            </w:r>
          </w:p>
          <w:p w:rsidR="00CF6A17" w:rsidRPr="00CF1AED" w:rsidRDefault="00CF6A17" w:rsidP="00CF6A17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2016 год – 9 320,4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Тульской области – </w:t>
            </w:r>
          </w:p>
          <w:p w:rsidR="00547A5D" w:rsidRPr="00CF1AED" w:rsidRDefault="003446ED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11 997,2</w:t>
            </w:r>
            <w:r w:rsidR="00547A5D" w:rsidRPr="00CF1AED">
              <w:rPr>
                <w:sz w:val="28"/>
                <w:szCs w:val="28"/>
              </w:rPr>
              <w:t xml:space="preserve"> тыс. руб.: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3 170,2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2015 год – </w:t>
            </w:r>
            <w:r w:rsidR="00CB4FA8" w:rsidRPr="00CF1AED">
              <w:rPr>
                <w:sz w:val="28"/>
                <w:szCs w:val="28"/>
              </w:rPr>
              <w:t>0,0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CB4FA8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</w:t>
            </w:r>
            <w:r w:rsidR="003446ED">
              <w:rPr>
                <w:sz w:val="28"/>
                <w:szCs w:val="28"/>
              </w:rPr>
              <w:t>8 827,0</w:t>
            </w:r>
            <w:r w:rsidR="00547A5D"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МО Щекинский район –   </w:t>
            </w:r>
          </w:p>
          <w:p w:rsidR="00547A5D" w:rsidRPr="00CF1AED" w:rsidRDefault="00B17264" w:rsidP="005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106 640,4</w:t>
            </w:r>
            <w:r w:rsidR="00547A5D" w:rsidRPr="00CF1AED">
              <w:rPr>
                <w:sz w:val="28"/>
                <w:szCs w:val="28"/>
              </w:rPr>
              <w:t xml:space="preserve"> 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2014 год – 19 120,0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2015 год – </w:t>
            </w:r>
            <w:r w:rsidR="00CB4FA8" w:rsidRPr="00CF1AED">
              <w:rPr>
                <w:sz w:val="28"/>
                <w:szCs w:val="28"/>
              </w:rPr>
              <w:t>21 558,8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2016 год –  </w:t>
            </w:r>
            <w:r w:rsidR="00B17264">
              <w:rPr>
                <w:sz w:val="28"/>
                <w:szCs w:val="28"/>
              </w:rPr>
              <w:t xml:space="preserve">33 600,6 </w:t>
            </w:r>
            <w:r w:rsidRPr="00CF1AED">
              <w:rPr>
                <w:sz w:val="28"/>
                <w:szCs w:val="28"/>
              </w:rPr>
              <w:t>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2017 год – </w:t>
            </w:r>
            <w:r w:rsidR="0012314F" w:rsidRPr="00CF1AED">
              <w:rPr>
                <w:sz w:val="28"/>
                <w:szCs w:val="28"/>
              </w:rPr>
              <w:t>18 019,5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 xml:space="preserve">2018 год – </w:t>
            </w:r>
            <w:r w:rsidR="0012314F" w:rsidRPr="00CF1AED">
              <w:rPr>
                <w:sz w:val="28"/>
                <w:szCs w:val="28"/>
              </w:rPr>
              <w:t>8 019,5</w:t>
            </w:r>
            <w:r w:rsidRPr="00CF1AED">
              <w:rPr>
                <w:sz w:val="28"/>
                <w:szCs w:val="28"/>
              </w:rPr>
              <w:t xml:space="preserve"> тыс. руб.</w:t>
            </w:r>
          </w:p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2019 год – 2 900,0 тыс. руб.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2020 год – 3 422,0 тыс. руб.</w:t>
            </w:r>
          </w:p>
          <w:p w:rsidR="00547A5D" w:rsidRPr="00CF1AED" w:rsidRDefault="00622972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Б</w:t>
            </w:r>
            <w:r w:rsidR="00547A5D" w:rsidRPr="00CF1AED">
              <w:rPr>
                <w:sz w:val="28"/>
                <w:szCs w:val="28"/>
              </w:rPr>
              <w:t xml:space="preserve">юджета поселений МО Щекинский район – </w:t>
            </w:r>
          </w:p>
          <w:p w:rsidR="00547A5D" w:rsidRPr="00CF1AED" w:rsidRDefault="00547A5D" w:rsidP="00547A5D">
            <w:pPr>
              <w:jc w:val="both"/>
              <w:rPr>
                <w:sz w:val="28"/>
                <w:szCs w:val="28"/>
              </w:rPr>
            </w:pPr>
            <w:r w:rsidRPr="00CF1AED">
              <w:rPr>
                <w:sz w:val="28"/>
                <w:szCs w:val="28"/>
              </w:rPr>
              <w:t>0,00 тыс. руб.</w:t>
            </w:r>
          </w:p>
          <w:p w:rsidR="00547A5D" w:rsidRPr="00CF1AED" w:rsidRDefault="00B17264" w:rsidP="00547A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Внебюджетных средств – 0</w:t>
            </w:r>
            <w:r w:rsidR="00622972" w:rsidRPr="00CF1AE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="00622972" w:rsidRPr="00CF1AED">
              <w:rPr>
                <w:sz w:val="28"/>
                <w:szCs w:val="28"/>
              </w:rPr>
              <w:t xml:space="preserve"> тыс. руб</w:t>
            </w:r>
            <w:r w:rsidR="00547A5D" w:rsidRPr="00CF1AED">
              <w:rPr>
                <w:sz w:val="28"/>
                <w:szCs w:val="28"/>
              </w:rPr>
              <w:t>.</w:t>
            </w:r>
          </w:p>
          <w:p w:rsidR="00622972" w:rsidRPr="00CF1AED" w:rsidRDefault="00B17264" w:rsidP="00B172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</w:t>
            </w:r>
            <w:r w:rsidR="00622972" w:rsidRPr="00CF1A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622972" w:rsidRPr="00CF1AED">
              <w:rPr>
                <w:sz w:val="28"/>
                <w:szCs w:val="28"/>
              </w:rPr>
              <w:t>0 тыс. руб.</w:t>
            </w:r>
          </w:p>
        </w:tc>
      </w:tr>
    </w:tbl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B74532" w:rsidP="00547A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. 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«Модернизация и капитальный ремонт объектов коммунальной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инфраструктуры» приложения 1 к муниципальной программе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4).</w:t>
      </w:r>
    </w:p>
    <w:p w:rsidR="00547A5D" w:rsidRPr="00CF1AED" w:rsidRDefault="00B74532" w:rsidP="00F93C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подпрограммы «Модернизация и капитальный ремонт объектов коммунальной инфраструктуры» приложения 1 к муниципальной программе изложит</w:t>
      </w:r>
      <w:r w:rsidR="00F93C02" w:rsidRPr="00CF1AED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5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05A5" w:rsidRPr="00CF1AED" w:rsidRDefault="00B74532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5B05A5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«Газификация населенных пунктов»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2 к муниципальной программе изложить в следующей редакции: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628"/>
      </w:tblGrid>
      <w:tr w:rsidR="005B05A5" w:rsidRPr="00CF1AED" w:rsidTr="005B05A5">
        <w:trPr>
          <w:trHeight w:val="428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12314F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32 822,</w:t>
            </w:r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12314F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208,0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2017год – 3 500,0тыс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уб. 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4 640,0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5 475,2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бюджета: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Тульской области: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0,00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E41294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средства: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юджета муниципального образования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Щекинский район – </w:t>
            </w:r>
            <w:r w:rsidR="0012314F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25 393,</w:t>
            </w:r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 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3 250,0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3 320,4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12314F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1 20</w:t>
            </w:r>
            <w:r w:rsidR="005872D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8,0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3 500,0 тыс. руб. 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4 000,0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4 640,0 тыс. руб.</w:t>
            </w:r>
          </w:p>
          <w:p w:rsidR="005B05A5" w:rsidRPr="00CF1AED" w:rsidRDefault="005B05A5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 год – 5 475,2 тыс. руб.</w:t>
            </w:r>
          </w:p>
          <w:p w:rsidR="005B05A5" w:rsidRPr="00CF1AED" w:rsidRDefault="005B05A5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05A5" w:rsidRPr="00CF1AED" w:rsidRDefault="005B05A5" w:rsidP="005B0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CDD" w:rsidRPr="00CF1AED" w:rsidRDefault="00B74532" w:rsidP="00733C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1.8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«Газификация населенных пунктов Щекинского района»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«Газификация населенных пунктов» приложения 2 к муниципальной программе изложить в новой редакции (Приложение 6).</w:t>
      </w:r>
    </w:p>
    <w:p w:rsidR="00733CDD" w:rsidRPr="00CF1AE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1.9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подпрограммы </w:t>
      </w:r>
      <w:r w:rsidR="003A683F" w:rsidRPr="00CF1AED">
        <w:rPr>
          <w:rFonts w:ascii="Times New Roman" w:eastAsia="Times New Roman" w:hAnsi="Times New Roman" w:cs="Times New Roman"/>
          <w:sz w:val="28"/>
          <w:szCs w:val="28"/>
        </w:rPr>
        <w:t xml:space="preserve">«Газификация населенных пунктов» приложения 2 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новой редакции (Приложение </w:t>
      </w:r>
      <w:r w:rsidR="003A683F" w:rsidRPr="00CF1AED">
        <w:rPr>
          <w:rFonts w:ascii="Times New Roman" w:eastAsia="Times New Roman" w:hAnsi="Times New Roman" w:cs="Times New Roman"/>
          <w:sz w:val="28"/>
          <w:szCs w:val="28"/>
        </w:rPr>
        <w:t>7</w:t>
      </w:r>
      <w:r w:rsidR="00733CDD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Pr="00CF1AED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«Обеспечение земельных участков объектами инженерной инфраструктуры для бесплатного предоставления гражданам, имеющим трех и более детей»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3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E22278" w:rsidRPr="00CF1AED" w:rsidTr="00BC68A5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6F52DB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21 3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96,0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2 430,0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2016год – 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0,00 тыс. руб. 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средства  бюджета муниципального образования  Щекинский район – 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21 3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96,0 тыс. руб. 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2430,0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2015год – 0,00 тыс. руб.</w:t>
            </w:r>
          </w:p>
          <w:p w:rsidR="00E22278" w:rsidRPr="00CF1AED" w:rsidRDefault="006F52DB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2016год – </w:t>
            </w:r>
            <w:r w:rsidR="00E2227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2017год – 0,00 тыс. руб. 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2019год – 8 700,0 тыс. руб.</w:t>
            </w:r>
          </w:p>
          <w:p w:rsidR="00E22278" w:rsidRPr="00CF1AED" w:rsidRDefault="00E22278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10 266,0 тыс. руб.</w:t>
            </w:r>
          </w:p>
          <w:p w:rsidR="00E22278" w:rsidRPr="00CF1AED" w:rsidRDefault="00E22278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2278" w:rsidRPr="00CF1AED" w:rsidRDefault="00E22278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78" w:rsidRPr="00CF1AED" w:rsidRDefault="00B74532" w:rsidP="00E222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1.11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«Обеспечение земельных участков объектами инженерной инфраструктуры для бесплатного предоставления гражданам, имеющим трех и более детей»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</w:t>
      </w:r>
      <w:proofErr w:type="gramEnd"/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</w:t>
      </w:r>
      <w:r w:rsidR="00073258" w:rsidRPr="00CF1AE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278" w:rsidRPr="00CF1AED" w:rsidRDefault="00B74532" w:rsidP="00E222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E22278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подпрограммы «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изложить в новой редакции (Приложение </w:t>
      </w:r>
      <w:r w:rsidR="006658AF" w:rsidRPr="00CF1AE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22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5673" w:rsidRPr="00CF1AED" w:rsidRDefault="00B74532" w:rsidP="006556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655673" w:rsidRPr="00CF1AED">
        <w:rPr>
          <w:rFonts w:ascii="Times New Roman" w:eastAsia="Times New Roman" w:hAnsi="Times New Roman" w:cs="Times New Roman"/>
          <w:sz w:val="28"/>
          <w:szCs w:val="28"/>
        </w:rPr>
        <w:t>. Строку «Объемы финансирования подпрограммы» паспорта подпрограммы «Обеспечение жильем молодых семей» 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приложения 4 к муниципальной программе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655673" w:rsidRPr="00CF1AED" w:rsidTr="00BC68A5">
        <w:tc>
          <w:tcPr>
            <w:tcW w:w="2808" w:type="dxa"/>
            <w:shd w:val="clear" w:color="auto" w:fill="auto"/>
          </w:tcPr>
          <w:p w:rsidR="00655673" w:rsidRPr="00CF1AED" w:rsidRDefault="00655673" w:rsidP="00BC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      </w:t>
            </w:r>
          </w:p>
        </w:tc>
        <w:tc>
          <w:tcPr>
            <w:tcW w:w="6762" w:type="dxa"/>
            <w:shd w:val="clear" w:color="auto" w:fill="auto"/>
          </w:tcPr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Всего: </w:t>
            </w:r>
            <w:r w:rsidR="005E6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139 327,9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26 732,9 тыс. руб. 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570333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25 466,9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9F3D89"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51897,7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7 000,0 тыс. руб.</w:t>
            </w:r>
          </w:p>
          <w:p w:rsidR="00EB2BA0" w:rsidRDefault="00EB2BA0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 год – 8 000,0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9 280,0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CF1AED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средства:</w:t>
            </w:r>
          </w:p>
          <w:p w:rsidR="00655673" w:rsidRPr="00CF1AED" w:rsidRDefault="00655673" w:rsidP="0065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бюджета  –  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21 666,3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310,5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6 191,1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15164,7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Тульской области – </w:t>
            </w:r>
            <w:r w:rsidR="00E21848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48 311,3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14 855,2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11 529,3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21926,8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МО Щекинский район –  </w:t>
            </w:r>
            <w:r w:rsidR="006F52DB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5E640E">
              <w:rPr>
                <w:rFonts w:ascii="Times New Roman" w:eastAsia="Times New Roman" w:hAnsi="Times New Roman" w:cs="Times New Roman"/>
                <w:sz w:val="28"/>
                <w:szCs w:val="28"/>
              </w:rPr>
              <w:t> 350,3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2014 год – 11 567,2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7</w:t>
            </w:r>
            <w:r w:rsidR="00FE0F4B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14806,2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 -  7 000,0тыс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8 000,0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9 280,0 тыс. руб.</w:t>
            </w:r>
          </w:p>
          <w:p w:rsidR="00655673" w:rsidRPr="00CF1AED" w:rsidRDefault="00655673" w:rsidP="00BC6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10 950,4 тыс. руб.</w:t>
            </w:r>
          </w:p>
          <w:p w:rsidR="00655673" w:rsidRPr="00CF1AED" w:rsidRDefault="00655673" w:rsidP="00BC6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68A5" w:rsidRPr="00CF1AED" w:rsidRDefault="00BC68A5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8A5" w:rsidRPr="00CF1AED" w:rsidRDefault="00B74532" w:rsidP="00BC68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1.14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. Раздел 3 «Перечень мероприятий по реализации подпрограммы «Обеспечение жильем молодых семей»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«Обеспечение жильем молодых семей» приложения 4 к муниципальной программе изложить в новой редакции (Приложение 10).</w:t>
      </w:r>
    </w:p>
    <w:p w:rsidR="00733CDD" w:rsidRPr="00CF1AED" w:rsidRDefault="00B74532" w:rsidP="009D3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1.15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. Раздел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Обеспечение жильем молодых семей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 xml:space="preserve">  к муниципальной программе изложит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11</w:t>
      </w:r>
      <w:r w:rsidR="00BC68A5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7A5D" w:rsidRPr="00CF1AED" w:rsidRDefault="00B74532" w:rsidP="00733C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1.16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. 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Щекинский район»  муниципальной программы «Улучшение жилищных условий граждан и комплексное развитие коммунальной инфраструктуры в муниципальном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образовании Щекинский район» приложения 7 к муниципальной программе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840"/>
      </w:tblGrid>
      <w:tr w:rsidR="009D3107" w:rsidRPr="00CF1AED" w:rsidTr="00C61D13">
        <w:trPr>
          <w:trHeight w:val="4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7" w:rsidRPr="00CF1AED" w:rsidRDefault="009D3107" w:rsidP="00C6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="00A92E92" w:rsidRPr="00CF1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25209,5</w:t>
            </w:r>
            <w:r w:rsidRPr="00CF1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="0092708E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3103,6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4 517,9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4 615,1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5 120,0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5 640,0 тыс. руб.</w:t>
            </w:r>
          </w:p>
          <w:p w:rsidR="009D3107" w:rsidRPr="00CF1AED" w:rsidRDefault="004135E1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  <w:r w:rsidR="009D3107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 Щекинский район –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25209,5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D3107" w:rsidRPr="00CF1AED" w:rsidRDefault="009D3107" w:rsidP="00C6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2</w:t>
            </w:r>
            <w:r w:rsidR="0092708E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 212,9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74214D"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3103,6</w:t>
            </w: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4 517,9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4 615,1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5 120,0 тыс. руб.</w:t>
            </w:r>
          </w:p>
          <w:p w:rsidR="009D3107" w:rsidRPr="00CF1AED" w:rsidRDefault="009D3107" w:rsidP="00C6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AED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5 640,0 тыс. руб.</w:t>
            </w:r>
          </w:p>
        </w:tc>
      </w:tr>
    </w:tbl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07" w:rsidRPr="00CF1AED" w:rsidRDefault="00B74532" w:rsidP="003D5F4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1.17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мероприятий по реализации подпрограммы «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Проведение  ремонтов многоквартирных домов и зданий  на территории муниципального образования Щекинский район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»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подпрограммы «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Проведение  ремонтов многоквартирных домов и зданий  на территории муниципального образования Щекинский район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 xml:space="preserve">» приложения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 изложить в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новой редакции (Приложение 12</w:t>
      </w:r>
      <w:r w:rsidR="009D3107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547A5D" w:rsidRPr="00CF1AED" w:rsidRDefault="00B74532" w:rsidP="00547A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547A5D" w:rsidRPr="00CF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подпрограммы «Проведение  ремонтов многоквартирных домов и зданий  на территории муниципального образования Щекинский район» приложения 7 к муниципальной программе изложить в новой редакции (Приложение </w:t>
      </w:r>
      <w:r w:rsidR="003D5F40" w:rsidRPr="00CF1A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7A5D" w:rsidRPr="00CF1AED">
        <w:rPr>
          <w:rFonts w:ascii="Times New Roman" w:eastAsia="Times New Roman" w:hAnsi="Times New Roman" w:cs="Times New Roman"/>
          <w:sz w:val="28"/>
          <w:szCs w:val="28"/>
        </w:rPr>
        <w:t>3).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89D" w:rsidRPr="00CF1AED" w:rsidRDefault="0084589D" w:rsidP="00780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Согласовано: </w:t>
      </w:r>
    </w:p>
    <w:p w:rsidR="005A3C80" w:rsidRPr="00CF1AED" w:rsidRDefault="005A3C80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А.Ю. Панфилов</w:t>
      </w:r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Е. И.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Чуканова</w:t>
      </w:r>
      <w:proofErr w:type="spellEnd"/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А.П. Рыжков</w:t>
      </w:r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Е.Н. Афанасьева</w:t>
      </w:r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Душаков</w:t>
      </w:r>
      <w:proofErr w:type="spellEnd"/>
    </w:p>
    <w:p w:rsidR="00547A5D" w:rsidRPr="00CF1AED" w:rsidRDefault="00780B44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А.О.Шахова</w:t>
      </w:r>
      <w:proofErr w:type="spellEnd"/>
    </w:p>
    <w:p w:rsidR="00547A5D" w:rsidRPr="00CF1AED" w:rsidRDefault="00547A5D" w:rsidP="00547A5D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Тел.5-78-64 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47A5D" w:rsidRPr="00CF1AED" w:rsidSect="00547A5D">
          <w:headerReference w:type="even" r:id="rId14"/>
          <w:headerReference w:type="default" r:id="rId15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CF1AED" w:rsidRDefault="00796240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C5D3D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74214D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4C5D3D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93F53" w:rsidRPr="00CF1AED" w:rsidRDefault="00D93F53" w:rsidP="00D9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D93F53" w:rsidRPr="00CF1AED" w:rsidTr="00D93F53">
        <w:tc>
          <w:tcPr>
            <w:tcW w:w="3119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муниципальной программе: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441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989,4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74 339,1тыс.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269,8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2E92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125,7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10 330,1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485,1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D93F53" w:rsidRPr="00CF1AED" w:rsidRDefault="005E640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63 861,5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18 288,4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92708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E640E">
              <w:rPr>
                <w:rFonts w:ascii="Times New Roman" w:eastAsia="Times New Roman" w:hAnsi="Times New Roman" w:cs="Times New Roman"/>
                <w:sz w:val="24"/>
                <w:szCs w:val="24"/>
              </w:rPr>
              <w:t>30 753,8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  <w:r w:rsidR="005E6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339 164,1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51 902,1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3764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362,6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E6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66 030,9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507,5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721,0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МО поселений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85C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«Модернизация и капитальный ремонт объектов коммунальной инфраструктуры муниципального образования Щекинский район»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958</w:t>
            </w:r>
            <w:r w:rsidRPr="00CF1A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3E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CF1AED" w:rsidRDefault="00C01446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11 997,2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8 827,0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Щекинский район –   </w:t>
            </w:r>
            <w:r w:rsidR="00C01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106 640,4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19 120,0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33 600, 6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C70AF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2 900,0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поселений МО Щекинский район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Внебюджетные средства: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«Газификация населенных пунктов Щекинского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32 822,6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1 208,0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3 500,0тыс.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Щекинский район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25 393,6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1 208,0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3 500,0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4 640,0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-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D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Щекинский район</w:t>
            </w:r>
            <w:r w:rsidR="004B1D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 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96,0 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тыс. руб. 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139 327,9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25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737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51897,7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7 000,0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21666,3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15164,7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</w:t>
            </w:r>
            <w:r w:rsidR="00EB5F0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48311,3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21926,8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Щекинский район –  </w:t>
            </w:r>
            <w:r w:rsidR="004B1DAC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350,3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14806,2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7 000,0тыс.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8 000,0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 Щекино Щекинского района»</w:t>
            </w: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9 074,0тыс. руб.</w:t>
            </w:r>
          </w:p>
          <w:p w:rsidR="00D93F53" w:rsidRPr="00CF1AED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263,0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2880,90тыс. руб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-98,90тыс.руб).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непригодными для проживания и снос расселенных домов в городе Щекино Щекинского района»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4 067,6тыс. руб.</w:t>
            </w:r>
          </w:p>
          <w:p w:rsidR="00732219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Щекинский район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3 442,60тыс. 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4AC" w:rsidRPr="00CF1AED" w:rsidRDefault="00BE04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домов и зданий муниципального образования  Щекинский район»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25 209,5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3103,6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Щекинский район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25 209,5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3103,6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517,9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615,1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Щекинский район –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год – 865,6 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50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9F438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419,0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744,2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892,8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район-  36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086,8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4 892,8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4 892,8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5 800,0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Щекинский 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CF1AE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344,9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35,9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</w:t>
            </w:r>
            <w:r w:rsidR="0065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Щекинский район- 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год – 1 259,0 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2017год – 0,0тыс.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1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Щекинский район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877,0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образования Щекинский район –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6 127,5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Щекинский район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6 127,5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2017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619,5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Pr="00CF1AED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93F53" w:rsidRPr="00CF1AED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D93F53" w:rsidRPr="00CF1AED" w:rsidRDefault="00D93F53" w:rsidP="00C9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F1AED" w:rsidSect="00BE04AC">
          <w:pgSz w:w="11906" w:h="16838" w:code="9"/>
          <w:pgMar w:top="1134" w:right="1134" w:bottom="1134" w:left="1418" w:header="709" w:footer="709" w:gutter="0"/>
          <w:pgNumType w:start="11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="00C91E11" w:rsidRPr="00CF1AED">
        <w:rPr>
          <w:rFonts w:ascii="Times New Roman" w:eastAsia="Times New Roman" w:hAnsi="Times New Roman" w:cs="Times New Roman"/>
          <w:b/>
          <w:sz w:val="24"/>
          <w:szCs w:val="24"/>
        </w:rPr>
        <w:t>Д.А. Субботин</w:t>
      </w:r>
    </w:p>
    <w:p w:rsidR="007E0F92" w:rsidRPr="00CF1AED" w:rsidRDefault="007E0F92" w:rsidP="00C9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CF1AE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CF1AED" w:rsidRDefault="002166B4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74137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4137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8458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 w:rsidRPr="00CF1AED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5"/>
        <w:gridCol w:w="1364"/>
        <w:gridCol w:w="1336"/>
        <w:gridCol w:w="924"/>
        <w:gridCol w:w="1056"/>
        <w:gridCol w:w="1080"/>
        <w:gridCol w:w="1386"/>
        <w:gridCol w:w="1082"/>
        <w:gridCol w:w="924"/>
        <w:gridCol w:w="3182"/>
      </w:tblGrid>
      <w:tr w:rsidR="007E0F92" w:rsidRPr="00CF1AED" w:rsidTr="00D93F53">
        <w:trPr>
          <w:cantSplit/>
          <w:trHeight w:val="518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CF1AED" w:rsidTr="007E0F92">
        <w:trPr>
          <w:cantSplit/>
          <w:trHeight w:val="143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50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96548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хозяйству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ЩГУЖиБ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Щекинского района</w:t>
            </w:r>
          </w:p>
        </w:tc>
      </w:tr>
      <w:tr w:rsidR="003C7B1A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24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27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2432AB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8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64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2432AB"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419,0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 w:rsidR="002432AB"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086,8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F3C21">
        <w:trPr>
          <w:cantSplit/>
          <w:trHeight w:val="42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32AB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36B18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32AB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722,8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71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6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4 892,8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6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72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432A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432A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Крапивенское,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Ломинцевское,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CF1AED" w:rsidTr="00D93F53">
        <w:trPr>
          <w:cantSplit/>
          <w:trHeight w:val="40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5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2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2 320,0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86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7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741379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741379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E366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D93F53">
        <w:trPr>
          <w:cantSplit/>
          <w:trHeight w:val="438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84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741379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741379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0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503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2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19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05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CF1AED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«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9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6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3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67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443"/>
        </w:trPr>
        <w:tc>
          <w:tcPr>
            <w:tcW w:w="30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Щекинского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2015-2020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(комитет по вопросам жизнеобеспечения, строительства и 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D93F53">
        <w:trPr>
          <w:cantSplit/>
          <w:trHeight w:val="27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741379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688,5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1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0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EA73B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30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D93F53">
        <w:trPr>
          <w:cantSplit/>
          <w:trHeight w:val="375"/>
        </w:trPr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Pr="00CF1AED" w:rsidRDefault="007E0F92" w:rsidP="007E0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C21" w:rsidRPr="00CF1AED" w:rsidRDefault="00DF3C21" w:rsidP="00DF3C2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695E3D" w:rsidRPr="00CF1AED" w:rsidRDefault="00DF3C2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C91E11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Д.А. Субботин</w:t>
      </w:r>
    </w:p>
    <w:p w:rsidR="00C91E11" w:rsidRPr="00CF1AED" w:rsidRDefault="00C91E11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BF3B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EC8" w:rsidRPr="00CF1AED" w:rsidRDefault="00C56EC8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6EC8" w:rsidRPr="00CF1AED" w:rsidRDefault="00C56EC8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0AFB" w:rsidRPr="00CF1AED" w:rsidRDefault="00C70AFB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1379" w:rsidRPr="00CF1AED" w:rsidRDefault="0074137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1379" w:rsidRPr="00CF1AED" w:rsidRDefault="00741379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CF1AED" w:rsidRDefault="002166B4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4137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="0074137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89D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79"/>
        <w:gridCol w:w="1137"/>
        <w:gridCol w:w="1137"/>
        <w:gridCol w:w="1143"/>
        <w:gridCol w:w="1128"/>
        <w:gridCol w:w="6"/>
        <w:gridCol w:w="1128"/>
        <w:gridCol w:w="1137"/>
        <w:gridCol w:w="1137"/>
        <w:gridCol w:w="18"/>
      </w:tblGrid>
      <w:tr w:rsidR="00547A5D" w:rsidRPr="00CF1AED" w:rsidTr="00547A5D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CF1AED" w:rsidTr="00547A5D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7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CF1AED" w:rsidTr="00EF05BB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образовании Щекинский район»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16D17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441 989,4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50C9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121 269,8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35 125,7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50C9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24 485,1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63 861,5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44C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30 753,8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940F31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339 164,1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66 030,9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43 495,5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35 092,7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46 772,8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3BF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EF05BB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«Модернизация и капитальный ремонт объектов коммунальной инфраструктуры муниципального образования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81656F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127 958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250C9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51 748,0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9 320,4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11 997,2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8 827,0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B0" w:rsidRPr="00CF1AED" w:rsidRDefault="00940F31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106 640,4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33 600,6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EA73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EF05BB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32 822,6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1 208,0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25 393,6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1 208,0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земельных участков объектами коммунальной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21AF2" w:rsidP="003B563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3B563D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21 3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139 327,9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51 897,7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21 666,3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15 164,7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48 311,3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21 926,8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69 350,3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 Щекинский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25 209,5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3 103,6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1656F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25 209,5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3103,6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6 0</w:t>
            </w:r>
            <w:r w:rsidR="00C21AF2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6 0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419,0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21AF2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722,8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892,8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4 892,8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капитальный ремонт муниципального жилищного фонда муниципальных образований Щекинского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21AF2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344,9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E1458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344,9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5267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CF1AED" w:rsidTr="00EF05BB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E5267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E5267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CF1AED" w:rsidTr="00EF05BB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CF1AED" w:rsidTr="00EF05BB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734223" w:rsidRPr="00CF1AED" w:rsidTr="00EF05BB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«Межбюджетные трансферты муниципальным образованиям Щекинского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6 127,5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F860DD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6 127,5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F860DD">
        <w:trPr>
          <w:cantSplit/>
          <w:trHeight w:val="15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DD" w:rsidRPr="00CF1AED" w:rsidRDefault="00F860DD" w:rsidP="00F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734223">
        <w:trPr>
          <w:cantSplit/>
          <w:trHeight w:val="152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Ломинцевское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42444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зданий, снос аварийного жилья после расселения на территории г.Щекино Щекинского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 ( том числе добровольные пожертвования -98,90тыс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уб).</w:t>
            </w:r>
          </w:p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1E7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CF1A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г.Щекино Щекинского района»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EF05BB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комитета по вопросам жизнеобеспечения,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Д.А. Субботин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7A5D" w:rsidRPr="00CF1AED" w:rsidRDefault="00547A5D" w:rsidP="00130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CF1AED" w:rsidSect="00BE04AC">
          <w:pgSz w:w="16838" w:h="11906" w:orient="landscape" w:code="9"/>
          <w:pgMar w:top="1418" w:right="1134" w:bottom="1134" w:left="1134" w:header="709" w:footer="709" w:gutter="0"/>
          <w:pgNumType w:start="18"/>
          <w:cols w:space="720"/>
          <w:titlePg/>
          <w:docGrid w:linePitch="299"/>
        </w:sect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16D17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="00316D17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3F7137" w:rsidP="00090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090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«Модернизация и капитальный ремонт объектов коммунальной инфраструктуры» </w:t>
      </w:r>
    </w:p>
    <w:p w:rsidR="00590453" w:rsidRPr="00CF1AED" w:rsidRDefault="00590453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</w:t>
      </w:r>
      <w:r w:rsidR="00C91E11" w:rsidRPr="00CF1AED">
        <w:rPr>
          <w:rFonts w:ascii="Times New Roman" w:hAnsi="Times New Roman" w:cs="Times New Roman"/>
          <w:b/>
          <w:sz w:val="24"/>
          <w:szCs w:val="24"/>
        </w:rPr>
        <w:t>ом образовании Щекинский район»</w:t>
      </w:r>
    </w:p>
    <w:p w:rsidR="00C91E11" w:rsidRPr="00CF1AED" w:rsidRDefault="00C91E11" w:rsidP="00C91E1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992"/>
        <w:gridCol w:w="1276"/>
        <w:gridCol w:w="1276"/>
        <w:gridCol w:w="1275"/>
        <w:gridCol w:w="1134"/>
        <w:gridCol w:w="2977"/>
      </w:tblGrid>
      <w:tr w:rsidR="00590453" w:rsidRPr="00CF1AED" w:rsidTr="002E2D53">
        <w:trPr>
          <w:trHeight w:val="283"/>
        </w:trPr>
        <w:tc>
          <w:tcPr>
            <w:tcW w:w="3652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мероприятия </w:t>
            </w:r>
          </w:p>
          <w:p w:rsidR="00590453" w:rsidRPr="00CF1AED" w:rsidRDefault="005904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  <w:p w:rsidR="00590453" w:rsidRPr="00CF1AED" w:rsidRDefault="00590453" w:rsidP="00BD3157">
            <w:pPr>
              <w:ind w:left="113" w:right="113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9" w:type="dxa"/>
            <w:gridSpan w:val="6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977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2E2D53">
        <w:trPr>
          <w:trHeight w:val="383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953" w:type="dxa"/>
            <w:gridSpan w:val="5"/>
          </w:tcPr>
          <w:p w:rsidR="00590453" w:rsidRPr="00CF1AED" w:rsidRDefault="005904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cantSplit/>
          <w:trHeight w:val="2154"/>
        </w:trPr>
        <w:tc>
          <w:tcPr>
            <w:tcW w:w="3652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0453" w:rsidRPr="00CF1AED" w:rsidRDefault="00590453" w:rsidP="00BD315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75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extDirection w:val="btLr"/>
          </w:tcPr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внебюджетных источников</w:t>
            </w:r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 xml:space="preserve">(доля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софинансиро</w:t>
            </w:r>
            <w:proofErr w:type="spellEnd"/>
            <w:proofErr w:type="gramEnd"/>
          </w:p>
          <w:p w:rsidR="00590453" w:rsidRPr="00CF1AED" w:rsidRDefault="00590453" w:rsidP="00BD3157">
            <w:pPr>
              <w:ind w:left="113" w:right="113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 населения) </w:t>
            </w:r>
            <w:proofErr w:type="gramEnd"/>
          </w:p>
        </w:tc>
        <w:tc>
          <w:tcPr>
            <w:tcW w:w="2977" w:type="dxa"/>
            <w:vMerge/>
          </w:tcPr>
          <w:p w:rsidR="00590453" w:rsidRPr="00CF1AED" w:rsidRDefault="00590453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0453" w:rsidRPr="00CF1AED" w:rsidTr="002E2D53">
        <w:trPr>
          <w:trHeight w:val="272"/>
        </w:trPr>
        <w:tc>
          <w:tcPr>
            <w:tcW w:w="365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90453" w:rsidRPr="00CF1AED" w:rsidRDefault="00590453" w:rsidP="00BD31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76058" w:rsidRPr="00CF1AED" w:rsidTr="002E2D53">
        <w:trPr>
          <w:trHeight w:val="585"/>
        </w:trPr>
        <w:tc>
          <w:tcPr>
            <w:tcW w:w="3652" w:type="dxa"/>
            <w:vMerge w:val="restart"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1. Ремонт, содержание и строительство объектов водоснабжения:</w:t>
            </w:r>
          </w:p>
          <w:p w:rsidR="00120CC2" w:rsidRPr="00CF1AED" w:rsidRDefault="00051D60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proofErr w:type="gramEnd"/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120CC2"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276058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8 217,5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8 217,5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6A7370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276058" w:rsidRPr="00CF1AED" w:rsidTr="002E2D53">
        <w:trPr>
          <w:trHeight w:val="1438"/>
        </w:trPr>
        <w:tc>
          <w:tcPr>
            <w:tcW w:w="3652" w:type="dxa"/>
            <w:vMerge/>
          </w:tcPr>
          <w:p w:rsidR="00276058" w:rsidRPr="00CF1AED" w:rsidRDefault="00276058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276058" w:rsidRPr="00CF1AED" w:rsidRDefault="002C799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5 717,5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C799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5 717,5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2 500,0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940F31">
        <w:trPr>
          <w:trHeight w:val="561"/>
        </w:trPr>
        <w:tc>
          <w:tcPr>
            <w:tcW w:w="3652" w:type="dxa"/>
          </w:tcPr>
          <w:p w:rsidR="00276058" w:rsidRPr="00CF1AED" w:rsidRDefault="00ED4415" w:rsidP="00276058">
            <w:pPr>
              <w:pStyle w:val="af4"/>
              <w:numPr>
                <w:ilvl w:val="1"/>
                <w:numId w:val="27"/>
              </w:num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Ремонт и устройство колодцев</w:t>
            </w:r>
          </w:p>
        </w:tc>
        <w:tc>
          <w:tcPr>
            <w:tcW w:w="1134" w:type="dxa"/>
          </w:tcPr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940F31" w:rsidRDefault="00D94475" w:rsidP="00655A4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276058" w:rsidRPr="00CF1AED" w:rsidRDefault="00940F31" w:rsidP="00655A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655A4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940F31" w:rsidRDefault="00276058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1.2.Замена водопровода в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Бухоново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Спицино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Бухоновский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1 1</w:t>
            </w:r>
            <w:r w:rsidR="00940F31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1 1</w:t>
            </w:r>
            <w:r w:rsidR="00940F31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276058" w:rsidRPr="00CF1AED" w:rsidTr="002E2D53">
        <w:trPr>
          <w:trHeight w:val="735"/>
        </w:trPr>
        <w:tc>
          <w:tcPr>
            <w:tcW w:w="3652" w:type="dxa"/>
          </w:tcPr>
          <w:p w:rsidR="00276058" w:rsidRPr="00CF1AED" w:rsidRDefault="00276058" w:rsidP="0016708C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1.3. Строительство водопр</w:t>
            </w:r>
            <w:r w:rsidR="00940F31">
              <w:rPr>
                <w:color w:val="000000"/>
                <w:sz w:val="24"/>
                <w:szCs w:val="24"/>
              </w:rPr>
              <w:t xml:space="preserve">овода в п. Нагорный, в </w:t>
            </w:r>
            <w:proofErr w:type="spellStart"/>
            <w:r w:rsidR="00940F31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940F31">
              <w:rPr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276058" w:rsidRPr="00CF1AED" w:rsidRDefault="00940F31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76058" w:rsidRPr="00CF1AED" w:rsidRDefault="00E52673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CF1AED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76058" w:rsidRPr="00CF1AED" w:rsidRDefault="00ED441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1700</w:t>
            </w:r>
            <w:r w:rsidR="00276058" w:rsidRPr="00CF1AED">
              <w:rPr>
                <w:bCs/>
                <w:color w:val="000000"/>
                <w:sz w:val="24"/>
                <w:szCs w:val="24"/>
              </w:rPr>
              <w:t>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76058" w:rsidRPr="00CF1AED" w:rsidRDefault="00276058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276058" w:rsidRPr="00940F31" w:rsidRDefault="00940F31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276058" w:rsidRPr="00CF1AED" w:rsidRDefault="00276058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1.4. Ремонт водопроводной сети д.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Сорочинка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8006AA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F14416" w:rsidRPr="00CF1AED" w:rsidTr="00940F31">
        <w:trPr>
          <w:trHeight w:val="569"/>
        </w:trPr>
        <w:tc>
          <w:tcPr>
            <w:tcW w:w="3652" w:type="dxa"/>
          </w:tcPr>
          <w:p w:rsidR="00F14416" w:rsidRPr="00CF1AED" w:rsidRDefault="00F14416" w:rsidP="00655A4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1.5.Ремонт водопроводной сети д. Лапотково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500,0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276058">
            <w:pPr>
              <w:rPr>
                <w:color w:val="000000"/>
                <w:sz w:val="24"/>
                <w:szCs w:val="24"/>
              </w:rPr>
            </w:pP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1.6. Ремонт водопроводной сети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>алынь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от д.22 до д.83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1 000,0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940F31">
        <w:trPr>
          <w:trHeight w:val="765"/>
        </w:trPr>
        <w:tc>
          <w:tcPr>
            <w:tcW w:w="3652" w:type="dxa"/>
          </w:tcPr>
          <w:p w:rsidR="00F14416" w:rsidRPr="00CF1AED" w:rsidRDefault="00F14416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1.7. Строительство водопроводной сети с.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Супруты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1 500,0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940F31" w:rsidRPr="00CF1AED" w:rsidTr="002E2D53">
        <w:trPr>
          <w:trHeight w:val="324"/>
        </w:trPr>
        <w:tc>
          <w:tcPr>
            <w:tcW w:w="3652" w:type="dxa"/>
          </w:tcPr>
          <w:p w:rsidR="00940F31" w:rsidRPr="00CF1AED" w:rsidRDefault="00940F31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1.8. Восстановление  водопроводной сети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сная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Поляна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40F31" w:rsidRPr="00CF1AED" w:rsidRDefault="00D55100" w:rsidP="0007304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940F31" w:rsidRPr="00CF1AED" w:rsidRDefault="00940F31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F14416" w:rsidRPr="00CF1AED" w:rsidTr="002E2D53">
        <w:trPr>
          <w:trHeight w:val="735"/>
        </w:trPr>
        <w:tc>
          <w:tcPr>
            <w:tcW w:w="3652" w:type="dxa"/>
          </w:tcPr>
          <w:p w:rsidR="00F14416" w:rsidRPr="00CF1AED" w:rsidRDefault="00D55100" w:rsidP="006537D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1.9</w:t>
            </w:r>
            <w:r w:rsidR="00F14416" w:rsidRPr="00CF1AED">
              <w:rPr>
                <w:bCs/>
                <w:color w:val="000000"/>
                <w:sz w:val="24"/>
                <w:szCs w:val="24"/>
              </w:rPr>
              <w:t>. Содержание объектов водоснабжения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52673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 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717,5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416" w:rsidRPr="00CF1AED" w:rsidRDefault="00ED441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1 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717,5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416" w:rsidRPr="00CF1AED" w:rsidRDefault="00F14416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5553F9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2</w:t>
            </w:r>
          </w:p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 Ремонт и строительство очистных сооружений:</w:t>
            </w:r>
          </w:p>
          <w:p w:rsidR="00120CC2" w:rsidRPr="00CF1AED" w:rsidRDefault="00120CC2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2C799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1 0</w:t>
            </w:r>
            <w:r w:rsidR="005553F9" w:rsidRPr="00CF1AED">
              <w:rPr>
                <w:b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5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  <w:p w:rsidR="005553F9" w:rsidRPr="00CF1AED" w:rsidRDefault="005553F9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</w:t>
            </w:r>
            <w:r w:rsidR="008006AA" w:rsidRPr="00CF1AED">
              <w:rPr>
                <w:color w:val="000000"/>
                <w:sz w:val="24"/>
                <w:szCs w:val="24"/>
              </w:rPr>
              <w:t xml:space="preserve">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5553F9" w:rsidRPr="00CF1AED" w:rsidTr="002E2D53">
        <w:trPr>
          <w:trHeight w:val="318"/>
        </w:trPr>
        <w:tc>
          <w:tcPr>
            <w:tcW w:w="3652" w:type="dxa"/>
            <w:vMerge/>
          </w:tcPr>
          <w:p w:rsidR="005553F9" w:rsidRPr="00CF1AED" w:rsidRDefault="005553F9" w:rsidP="006537D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553F9" w:rsidRPr="00CF1AED" w:rsidRDefault="002C7995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</w:t>
            </w:r>
            <w:r w:rsidR="005553F9" w:rsidRPr="00CF1AED">
              <w:rPr>
                <w:color w:val="000000"/>
                <w:sz w:val="24"/>
                <w:szCs w:val="24"/>
              </w:rPr>
              <w:t>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53F9" w:rsidRPr="00CF1AED" w:rsidRDefault="005553F9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5553F9" w:rsidRPr="00CF1AED" w:rsidRDefault="005553F9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5553F9" w:rsidRPr="00CF1AED" w:rsidRDefault="005553F9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6537D2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  <w:r w:rsidRPr="00CF1AED">
              <w:rPr>
                <w:color w:val="000000"/>
                <w:sz w:val="24"/>
                <w:szCs w:val="24"/>
              </w:rPr>
              <w:t>ПИР на строительство очистных сооружений с. Селиваново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2.3.Ремонт очистных сооружений </w:t>
            </w:r>
          </w:p>
          <w:p w:rsidR="00AB6B7D" w:rsidRPr="00CF1AED" w:rsidRDefault="00AB6B7D" w:rsidP="00F14416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>пос. Головеньковский;</w:t>
            </w:r>
          </w:p>
          <w:p w:rsidR="002C7995" w:rsidRPr="00CF1AED" w:rsidRDefault="002C7995" w:rsidP="00F144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AB6B7D" w:rsidRPr="00CF1AED" w:rsidTr="002E2D53">
        <w:trPr>
          <w:trHeight w:val="735"/>
        </w:trPr>
        <w:tc>
          <w:tcPr>
            <w:tcW w:w="3652" w:type="dxa"/>
          </w:tcPr>
          <w:p w:rsidR="00AB6B7D" w:rsidRPr="00CF1AED" w:rsidRDefault="00AB6B7D" w:rsidP="00AB6B7D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2</w:t>
            </w:r>
            <w:r w:rsidR="002C7995" w:rsidRPr="00CF1AED">
              <w:rPr>
                <w:bCs/>
                <w:color w:val="000000"/>
                <w:sz w:val="24"/>
                <w:szCs w:val="24"/>
              </w:rPr>
              <w:t xml:space="preserve">.4. Ремонт очистных сооружений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E54010" w:rsidRPr="00CF1AED" w:rsidRDefault="00E54010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B6B7D" w:rsidRPr="00CF1AED" w:rsidRDefault="00AB6B7D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073045" w:rsidRPr="00CF1AED" w:rsidTr="002E2D53">
        <w:trPr>
          <w:trHeight w:val="495"/>
        </w:trPr>
        <w:tc>
          <w:tcPr>
            <w:tcW w:w="3652" w:type="dxa"/>
            <w:vMerge w:val="restart"/>
          </w:tcPr>
          <w:p w:rsidR="002C7995" w:rsidRPr="00CF1AED" w:rsidRDefault="00073045" w:rsidP="00AB6B7D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3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Строительство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 xml:space="preserve">комплекса 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очистных сооружений </w:t>
            </w:r>
            <w:r w:rsidR="002C7995" w:rsidRPr="00CF1AED">
              <w:rPr>
                <w:b/>
                <w:color w:val="000000"/>
                <w:sz w:val="24"/>
                <w:szCs w:val="24"/>
              </w:rPr>
              <w:t>физико-химической очистки бытовых сточных вод в поселке</w:t>
            </w:r>
            <w:r w:rsidRPr="00CF1AE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b/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073045" w:rsidRPr="00CF1AED" w:rsidRDefault="00527970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sz w:val="24"/>
                <w:szCs w:val="24"/>
              </w:rPr>
              <w:t>44334,8</w:t>
            </w:r>
          </w:p>
        </w:tc>
        <w:tc>
          <w:tcPr>
            <w:tcW w:w="992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1276" w:type="dxa"/>
          </w:tcPr>
          <w:p w:rsidR="00073045" w:rsidRPr="00CF1AED" w:rsidRDefault="00ED441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sz w:val="24"/>
                <w:szCs w:val="24"/>
              </w:rPr>
              <w:t>3</w:t>
            </w:r>
            <w:r w:rsidR="00333709" w:rsidRPr="00CF1AED">
              <w:rPr>
                <w:b/>
                <w:sz w:val="24"/>
                <w:szCs w:val="24"/>
              </w:rPr>
              <w:t>0942,5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006AA" w:rsidRPr="00CF1AED">
              <w:rPr>
                <w:color w:val="000000"/>
                <w:sz w:val="24"/>
                <w:szCs w:val="24"/>
              </w:rPr>
              <w:t>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073045" w:rsidRPr="00CF1AED" w:rsidTr="002E2D53">
        <w:trPr>
          <w:trHeight w:val="318"/>
        </w:trPr>
        <w:tc>
          <w:tcPr>
            <w:tcW w:w="3652" w:type="dxa"/>
            <w:vMerge/>
          </w:tcPr>
          <w:p w:rsidR="00073045" w:rsidRPr="00CF1AED" w:rsidRDefault="00073045" w:rsidP="00AB6B7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073045" w:rsidRPr="00CF1AED" w:rsidRDefault="002C799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5804CE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22 167,4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5804CE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22 167,4</w:t>
            </w:r>
          </w:p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073045" w:rsidRPr="00CF1AED" w:rsidRDefault="0007304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7010F0" w:rsidRPr="00CF1AED" w:rsidRDefault="002C7995" w:rsidP="00073045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073045" w:rsidRPr="00CF1AED" w:rsidRDefault="00073045" w:rsidP="00073045">
            <w:pPr>
              <w:rPr>
                <w:color w:val="000000"/>
                <w:sz w:val="24"/>
                <w:szCs w:val="24"/>
              </w:rPr>
            </w:pPr>
          </w:p>
        </w:tc>
      </w:tr>
      <w:tr w:rsidR="00E54010" w:rsidRPr="00CF1AED" w:rsidTr="002E2D53">
        <w:trPr>
          <w:trHeight w:val="1164"/>
        </w:trPr>
        <w:tc>
          <w:tcPr>
            <w:tcW w:w="3652" w:type="dxa"/>
          </w:tcPr>
          <w:p w:rsidR="00E54010" w:rsidRPr="00CF1AED" w:rsidRDefault="00E54010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Сорочинская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ООШ № 40,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D4415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22 167,4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D4415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9 320,4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D4415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4 071,9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D4415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8 775,1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E54010" w:rsidRPr="00CF1AED" w:rsidRDefault="00E54010" w:rsidP="00BD315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E54010" w:rsidRPr="00CF1AED" w:rsidRDefault="00E54010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</w:t>
            </w:r>
            <w:proofErr w:type="gramStart"/>
            <w:r w:rsidRPr="00CF1AED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C75D7" w:rsidRPr="00CF1AED" w:rsidTr="002E2D53">
        <w:trPr>
          <w:trHeight w:val="504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4.  </w:t>
            </w:r>
            <w:r w:rsidRPr="00CF1AED">
              <w:rPr>
                <w:b/>
                <w:bCs/>
                <w:color w:val="000000"/>
                <w:sz w:val="24"/>
                <w:szCs w:val="24"/>
              </w:rPr>
              <w:t>Ремонт, реконструкция и строительство объектов теплоснабжения</w:t>
            </w:r>
            <w:r w:rsidRPr="00CF1AED">
              <w:rPr>
                <w:b/>
                <w:color w:val="000000"/>
                <w:sz w:val="24"/>
                <w:szCs w:val="24"/>
              </w:rPr>
              <w:t>:</w:t>
            </w:r>
          </w:p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E5401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13 355,8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E54010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13 355,8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835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E5401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5 355,8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E5401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5 355,8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8 000,0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34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4.1.Строительство модульной котельной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МОУ</w:t>
            </w:r>
            <w:proofErr w:type="gramStart"/>
            <w:r w:rsidRPr="00CF1AED">
              <w:rPr>
                <w:color w:val="000000"/>
                <w:sz w:val="24"/>
                <w:szCs w:val="24"/>
              </w:rPr>
              <w:t>"К</w:t>
            </w:r>
            <w:proofErr w:type="gramEnd"/>
            <w:r w:rsidRPr="00CF1AED">
              <w:rPr>
                <w:color w:val="000000"/>
                <w:sz w:val="24"/>
                <w:szCs w:val="24"/>
              </w:rPr>
              <w:t>рапивенская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 СОШ №24", в т. ч. ПИР</w:t>
            </w:r>
          </w:p>
          <w:p w:rsidR="00AC75D7" w:rsidRPr="00CF1AED" w:rsidRDefault="00AC75D7" w:rsidP="00ED6FF3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54010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5 355,8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7 800,0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5 384,0</w:t>
            </w:r>
          </w:p>
          <w:p w:rsidR="00AC75D7" w:rsidRPr="00CF1AED" w:rsidRDefault="00E54010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5 355,8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91"/>
        </w:trPr>
        <w:tc>
          <w:tcPr>
            <w:tcW w:w="3652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 xml:space="preserve">4.2. .ПИР на строительство модульной котельной в п.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Ломинцевский</w:t>
            </w:r>
            <w:proofErr w:type="spellEnd"/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2 000,0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2 000,0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4.3. ПИР на строительство модульной котельной дер. Ясная Поляна, 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E5401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E5401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AC75D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270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4.4. Строительство модульной котельной дер. Ясная Поляна, 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1 500,0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4.5. </w:t>
            </w:r>
            <w:r w:rsidRPr="00CF1AED">
              <w:rPr>
                <w:bCs/>
                <w:color w:val="000000"/>
                <w:sz w:val="24"/>
                <w:szCs w:val="24"/>
              </w:rPr>
              <w:t>ПИР на строительство модульной котельной г. Щекино (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замен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котельной ООО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4.6. </w:t>
            </w:r>
            <w:r w:rsidRPr="00CF1AED">
              <w:rPr>
                <w:bCs/>
                <w:color w:val="000000"/>
                <w:sz w:val="24"/>
                <w:szCs w:val="24"/>
              </w:rPr>
              <w:t>Капитальный ремонт котельной ООО «Завод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Стройкерамика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»</w:t>
            </w:r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8006AA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4.7.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Замена систем отопления с центрального на 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индивидуальное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в 3-х домах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р.п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Огаревка</w:t>
            </w:r>
            <w:proofErr w:type="spellEnd"/>
          </w:p>
          <w:p w:rsidR="00AC75D7" w:rsidRPr="00CF1AED" w:rsidRDefault="00AC75D7" w:rsidP="007D48A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4 500,0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1128"/>
        </w:trPr>
        <w:tc>
          <w:tcPr>
            <w:tcW w:w="3652" w:type="dxa"/>
          </w:tcPr>
          <w:p w:rsidR="00AC75D7" w:rsidRPr="00CF1AED" w:rsidRDefault="00AC75D7" w:rsidP="007D48A9">
            <w:pPr>
              <w:rPr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4.8. </w:t>
            </w:r>
            <w:r w:rsidRPr="00CF1AED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F1AED">
              <w:rPr>
                <w:sz w:val="24"/>
                <w:szCs w:val="24"/>
              </w:rPr>
              <w:t>в</w:t>
            </w:r>
            <w:proofErr w:type="gramEnd"/>
            <w:r w:rsidRPr="00CF1AED">
              <w:rPr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sz w:val="24"/>
                <w:szCs w:val="24"/>
              </w:rPr>
              <w:t>с</w:t>
            </w:r>
            <w:proofErr w:type="gramEnd"/>
            <w:r w:rsidRPr="00CF1AED">
              <w:rPr>
                <w:sz w:val="24"/>
                <w:szCs w:val="24"/>
              </w:rPr>
              <w:t xml:space="preserve">. Карамышево Щекинского района, в </w:t>
            </w:r>
            <w:proofErr w:type="spellStart"/>
            <w:r w:rsidRPr="00CF1AED">
              <w:rPr>
                <w:sz w:val="24"/>
                <w:szCs w:val="24"/>
              </w:rPr>
              <w:t>т.ч</w:t>
            </w:r>
            <w:proofErr w:type="spellEnd"/>
            <w:r w:rsidRPr="00CF1AED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5.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</w:t>
            </w: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 xml:space="preserve">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810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55"/>
        </w:trPr>
        <w:tc>
          <w:tcPr>
            <w:tcW w:w="3652" w:type="dxa"/>
            <w:vMerge w:val="restart"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lastRenderedPageBreak/>
              <w:t xml:space="preserve">Мероприятие 6. </w:t>
            </w: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пос. Головеньковский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3423D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34"/>
        </w:trPr>
        <w:tc>
          <w:tcPr>
            <w:tcW w:w="3652" w:type="dxa"/>
            <w:vMerge/>
          </w:tcPr>
          <w:p w:rsidR="00AC75D7" w:rsidRPr="00CF1AED" w:rsidRDefault="00AC75D7" w:rsidP="007D48A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600"/>
        </w:trPr>
        <w:tc>
          <w:tcPr>
            <w:tcW w:w="3652" w:type="dxa"/>
            <w:vMerge w:val="restart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>Мероприятие 7.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Подготовка к зиме объектов коммунальной инфраструктуры  Щекинского 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34 823,1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ED4415">
            <w:pPr>
              <w:rPr>
                <w:bCs/>
                <w:sz w:val="24"/>
                <w:szCs w:val="24"/>
              </w:rPr>
            </w:pPr>
          </w:p>
          <w:p w:rsidR="00D55100" w:rsidRPr="00CF1AED" w:rsidRDefault="00D55100" w:rsidP="00ED4415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34 823,1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D55100" w:rsidRPr="00CF1AED" w:rsidTr="00D55100">
        <w:trPr>
          <w:trHeight w:val="1980"/>
        </w:trPr>
        <w:tc>
          <w:tcPr>
            <w:tcW w:w="3652" w:type="dxa"/>
            <w:vMerge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D55100" w:rsidRPr="00CF1AED" w:rsidRDefault="00734223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11 667,1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1 795,0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D55100" w:rsidRPr="00CF1AED" w:rsidRDefault="00734223" w:rsidP="00B91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11 667,1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7 519,5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2 900,0</w:t>
            </w:r>
          </w:p>
          <w:p w:rsidR="00D55100" w:rsidRPr="00CF1AED" w:rsidRDefault="00D55100" w:rsidP="00B91DA0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3 422,0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D55100" w:rsidRPr="00CF1AED" w:rsidTr="002E2D53">
        <w:trPr>
          <w:trHeight w:val="225"/>
        </w:trPr>
        <w:tc>
          <w:tcPr>
            <w:tcW w:w="3652" w:type="dxa"/>
          </w:tcPr>
          <w:p w:rsidR="00D55100" w:rsidRPr="00CF1AED" w:rsidRDefault="00D55100" w:rsidP="00B91DA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погашение обязатель</w:t>
            </w:r>
            <w:proofErr w:type="gramStart"/>
            <w:r>
              <w:rPr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55100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1275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D55100" w:rsidRPr="00CF1AED" w:rsidRDefault="00D55100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7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color w:val="000000"/>
                <w:sz w:val="24"/>
                <w:szCs w:val="24"/>
              </w:rPr>
              <w:t xml:space="preserve">Мероприятие 8. </w:t>
            </w:r>
          </w:p>
          <w:p w:rsidR="00AC75D7" w:rsidRPr="00CF1AED" w:rsidRDefault="00AC75D7" w:rsidP="0005086A">
            <w:pPr>
              <w:rPr>
                <w:bCs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 xml:space="preserve">Ремонт системы водоснабжения населенных пунктов: д. </w:t>
            </w:r>
            <w:proofErr w:type="spellStart"/>
            <w:r w:rsidRPr="00CF1AED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CF1AED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CF1AED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CF1AED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AC75D7" w:rsidRPr="00CF1AED" w:rsidRDefault="00AC75D7" w:rsidP="0005086A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Cs/>
                <w:sz w:val="24"/>
                <w:szCs w:val="24"/>
              </w:rPr>
              <w:t>МО Ломинцевское (в рамках проекта «Народный бюджет»)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2014-2020 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D36746" w:rsidP="00D5510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6 </w:t>
            </w:r>
            <w:r w:rsidR="00D55100">
              <w:rPr>
                <w:color w:val="000000"/>
                <w:sz w:val="24"/>
                <w:szCs w:val="24"/>
              </w:rPr>
              <w:t>340</w:t>
            </w:r>
            <w:r w:rsidRPr="00CF1AED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C49B9" w:rsidRDefault="004C49B9" w:rsidP="004C49B9">
            <w:pPr>
              <w:rPr>
                <w:color w:val="000000"/>
                <w:sz w:val="24"/>
                <w:szCs w:val="24"/>
              </w:rPr>
            </w:pPr>
          </w:p>
          <w:p w:rsidR="00AC75D7" w:rsidRPr="004C49B9" w:rsidRDefault="004C49B9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4 755,1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1 585,1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50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6 </w:t>
            </w:r>
            <w:r>
              <w:rPr>
                <w:color w:val="000000"/>
                <w:sz w:val="24"/>
                <w:szCs w:val="24"/>
              </w:rPr>
              <w:t>340</w:t>
            </w:r>
            <w:r w:rsidRPr="00CF1AED">
              <w:rPr>
                <w:color w:val="000000"/>
                <w:sz w:val="24"/>
                <w:szCs w:val="24"/>
              </w:rPr>
              <w:t>,2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1 585,1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</w:t>
            </w:r>
            <w:r w:rsidR="00F358D2" w:rsidRPr="00CF1AE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D55100" w:rsidP="00B91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F358D2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10"/>
        </w:trPr>
        <w:tc>
          <w:tcPr>
            <w:tcW w:w="3652" w:type="dxa"/>
            <w:vMerge w:val="restart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Мероприятие 9</w:t>
            </w:r>
            <w:r w:rsidRPr="00CF1AED">
              <w:rPr>
                <w:bCs/>
                <w:color w:val="000000"/>
                <w:sz w:val="24"/>
                <w:szCs w:val="24"/>
              </w:rPr>
              <w:t>.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Pr="00CF1AED">
              <w:rPr>
                <w:bCs/>
                <w:color w:val="000000"/>
                <w:sz w:val="24"/>
                <w:szCs w:val="24"/>
              </w:rPr>
              <w:lastRenderedPageBreak/>
              <w:t>муниципальным образованиям Щекинского района на организацию в границах поселения электро-, тепл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>, газо-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 и водоснабжения населения, водоотведения снабжения населения топливом в пределах полномочий, установленных законодательством РФ.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12 529,1</w:t>
            </w:r>
          </w:p>
        </w:tc>
        <w:tc>
          <w:tcPr>
            <w:tcW w:w="1275" w:type="dxa"/>
          </w:tcPr>
          <w:p w:rsidR="00AC75D7" w:rsidRPr="00CF1AED" w:rsidRDefault="00AC75D7" w:rsidP="00B91DA0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384310"/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color w:val="000000"/>
                <w:sz w:val="24"/>
                <w:szCs w:val="24"/>
              </w:rPr>
              <w:lastRenderedPageBreak/>
              <w:t>(комитет по вопросам жизнеобеспечения, строительства и дорожно-транспортному хозяйству)</w:t>
            </w:r>
          </w:p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2511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3423D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12 529,1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91DA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AC75D7" w:rsidP="00B91DA0"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E5610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4E5610" w:rsidRPr="00CF1AED" w:rsidRDefault="004E5610" w:rsidP="00384310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  <w:p w:rsidR="00AC75D7" w:rsidRPr="00CF1AED" w:rsidRDefault="004E5610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97"/>
        </w:trPr>
        <w:tc>
          <w:tcPr>
            <w:tcW w:w="3652" w:type="dxa"/>
            <w:vMerge w:val="restart"/>
          </w:tcPr>
          <w:p w:rsidR="00AC75D7" w:rsidRPr="00CF1AED" w:rsidRDefault="00AC75D7" w:rsidP="00AC75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r w:rsidR="001B3E4F" w:rsidRPr="00CF1AED">
              <w:rPr>
                <w:b/>
                <w:bCs/>
                <w:color w:val="000000"/>
                <w:sz w:val="24"/>
                <w:szCs w:val="24"/>
              </w:rPr>
              <w:t xml:space="preserve">  10.</w:t>
            </w:r>
          </w:p>
          <w:p w:rsidR="00AC75D7" w:rsidRPr="00CF1AED" w:rsidRDefault="00AC75D7" w:rsidP="00AC75D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Оплата кредиторской задолженности в рамках подпрограммы «Модернизация и капитальный ремонт объектов коммунальной инфраструктуры»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992" w:type="dxa"/>
          </w:tcPr>
          <w:p w:rsidR="00AC75D7" w:rsidRPr="00CF1AED" w:rsidRDefault="00AC75D7" w:rsidP="00ED6FF3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</w:tc>
        <w:tc>
          <w:tcPr>
            <w:tcW w:w="1275" w:type="dxa"/>
          </w:tcPr>
          <w:p w:rsidR="00AC75D7" w:rsidRPr="00CF1AED" w:rsidRDefault="00AC75D7" w:rsidP="00ED6FF3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</w:t>
            </w:r>
            <w:r w:rsidR="00F358D2" w:rsidRPr="00CF1AED">
              <w:rPr>
                <w:color w:val="000000"/>
                <w:sz w:val="24"/>
                <w:szCs w:val="24"/>
              </w:rPr>
              <w:t>министрация Щекинского района (</w:t>
            </w:r>
            <w:r w:rsidRPr="00CF1AED">
              <w:rPr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1399"/>
        </w:trPr>
        <w:tc>
          <w:tcPr>
            <w:tcW w:w="3652" w:type="dxa"/>
            <w:vMerge/>
          </w:tcPr>
          <w:p w:rsidR="00AC75D7" w:rsidRPr="00CF1AED" w:rsidRDefault="00AC75D7" w:rsidP="00B91DA0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  <w:p w:rsidR="00AC75D7" w:rsidRPr="00CF1AED" w:rsidRDefault="001B3E4F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  <w:p w:rsidR="00F358D2" w:rsidRPr="00CF1AED" w:rsidRDefault="00F358D2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ED6FF3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3 645,7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AC75D7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AC75D7" w:rsidRPr="00CF1AED" w:rsidRDefault="001B3E4F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  <w:p w:rsidR="00F358D2" w:rsidRPr="00CF1AED" w:rsidRDefault="00F358D2" w:rsidP="00ED6FF3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91DA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699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gramStart"/>
            <w:r w:rsidRPr="00CF1AED">
              <w:rPr>
                <w:bCs/>
                <w:color w:val="000000"/>
                <w:sz w:val="24"/>
                <w:szCs w:val="24"/>
              </w:rPr>
              <w:t>Юбилейная</w:t>
            </w:r>
            <w:proofErr w:type="gramEnd"/>
            <w:r w:rsidRPr="00CF1AED">
              <w:rPr>
                <w:bCs/>
                <w:color w:val="000000"/>
                <w:sz w:val="24"/>
                <w:szCs w:val="24"/>
              </w:rPr>
              <w:t xml:space="preserve"> ООШ № 43»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45"/>
        </w:trPr>
        <w:tc>
          <w:tcPr>
            <w:tcW w:w="3652" w:type="dxa"/>
          </w:tcPr>
          <w:p w:rsidR="00AC75D7" w:rsidRPr="00CF1AED" w:rsidRDefault="00AC75D7" w:rsidP="006537D2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Строительство модульной котельной МОУ «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Николо-Упская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ООШ № 37» в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8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CF1AED">
              <w:rPr>
                <w:bCs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CF1AED">
              <w:rPr>
                <w:bCs/>
                <w:color w:val="000000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7051F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  <w:r w:rsidRPr="00CF1AED">
              <w:rPr>
                <w:sz w:val="24"/>
                <w:szCs w:val="24"/>
              </w:rPr>
              <w:t xml:space="preserve"> </w:t>
            </w:r>
          </w:p>
          <w:p w:rsidR="00AC75D7" w:rsidRPr="00CF1AED" w:rsidRDefault="00AC75D7" w:rsidP="007051FE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5D7" w:rsidRPr="00CF1AED" w:rsidRDefault="00AC75D7" w:rsidP="005576F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8651F5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57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 xml:space="preserve">Капитальный ремонт котельной </w:t>
            </w:r>
            <w:proofErr w:type="gramStart"/>
            <w:r w:rsidRPr="00CF1AED">
              <w:rPr>
                <w:sz w:val="24"/>
                <w:szCs w:val="24"/>
              </w:rPr>
              <w:t>в</w:t>
            </w:r>
            <w:proofErr w:type="gramEnd"/>
            <w:r w:rsidRPr="00CF1AED">
              <w:rPr>
                <w:sz w:val="24"/>
                <w:szCs w:val="24"/>
              </w:rPr>
              <w:t xml:space="preserve"> </w:t>
            </w:r>
            <w:proofErr w:type="gramStart"/>
            <w:r w:rsidRPr="00CF1AED">
              <w:rPr>
                <w:sz w:val="24"/>
                <w:szCs w:val="24"/>
              </w:rPr>
              <w:t>с</w:t>
            </w:r>
            <w:proofErr w:type="gramEnd"/>
            <w:r w:rsidRPr="00CF1AED">
              <w:rPr>
                <w:sz w:val="24"/>
                <w:szCs w:val="24"/>
              </w:rPr>
              <w:t xml:space="preserve">. Карамышево Щекинского района, в </w:t>
            </w:r>
            <w:proofErr w:type="spellStart"/>
            <w:r w:rsidRPr="00CF1AED">
              <w:rPr>
                <w:sz w:val="24"/>
                <w:szCs w:val="24"/>
              </w:rPr>
              <w:t>т.ч</w:t>
            </w:r>
            <w:proofErr w:type="spellEnd"/>
            <w:r w:rsidRPr="00CF1AED">
              <w:rPr>
                <w:sz w:val="24"/>
                <w:szCs w:val="24"/>
              </w:rPr>
              <w:t>. ПИР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5 412,9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332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Установка оборудования по механической очистке стоков в пос.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Лазарево</w:t>
            </w:r>
            <w:proofErr w:type="spellEnd"/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4 346,3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1 676,1</w:t>
            </w:r>
          </w:p>
        </w:tc>
        <w:tc>
          <w:tcPr>
            <w:tcW w:w="1275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AC75D7" w:rsidRPr="00CF1AED" w:rsidTr="002E2D53">
        <w:trPr>
          <w:trHeight w:val="64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 xml:space="preserve">Подготовка к зиме объектов коммунальной инфраструктуры </w:t>
            </w:r>
            <w:r w:rsidRPr="00CF1AED">
              <w:rPr>
                <w:sz w:val="24"/>
                <w:szCs w:val="24"/>
              </w:rPr>
              <w:lastRenderedPageBreak/>
              <w:t xml:space="preserve">Щекинского района, 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99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2800,0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384310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Администрация Щекинского района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566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lastRenderedPageBreak/>
              <w:t xml:space="preserve">Мероприятие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Завершение работ по объекту "Строительство и реконструкция водопроводных сетей с.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Мясоедово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Панарино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 xml:space="preserve">, 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 xml:space="preserve">д Б. </w:t>
            </w:r>
            <w:proofErr w:type="spellStart"/>
            <w:r w:rsidRPr="00CF1AED">
              <w:rPr>
                <w:color w:val="000000"/>
                <w:sz w:val="24"/>
                <w:szCs w:val="24"/>
              </w:rPr>
              <w:t>Кожуховка</w:t>
            </w:r>
            <w:proofErr w:type="spellEnd"/>
            <w:r w:rsidRPr="00CF1AE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2F0AC1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275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</w:tcPr>
          <w:p w:rsidR="00AC75D7" w:rsidRPr="00CF1AED" w:rsidRDefault="00AC75D7" w:rsidP="00A9012E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дорожно-транспортному хозяйству)</w:t>
            </w:r>
          </w:p>
        </w:tc>
      </w:tr>
      <w:tr w:rsidR="00AC75D7" w:rsidRPr="00CF1AED" w:rsidTr="002E2D53">
        <w:trPr>
          <w:trHeight w:val="575"/>
        </w:trPr>
        <w:tc>
          <w:tcPr>
            <w:tcW w:w="3652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/>
                <w:color w:val="000000"/>
                <w:sz w:val="24"/>
                <w:szCs w:val="24"/>
              </w:rPr>
            </w:pPr>
            <w:r w:rsidRPr="00CF1AED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b/>
                <w:color w:val="000000"/>
                <w:sz w:val="24"/>
                <w:szCs w:val="24"/>
              </w:rPr>
              <w:t> 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127 958</w:t>
            </w:r>
          </w:p>
        </w:tc>
        <w:tc>
          <w:tcPr>
            <w:tcW w:w="992" w:type="dxa"/>
          </w:tcPr>
          <w:p w:rsidR="00AC75D7" w:rsidRPr="00CF1AED" w:rsidRDefault="00BE79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11 997,2</w:t>
            </w:r>
          </w:p>
        </w:tc>
        <w:tc>
          <w:tcPr>
            <w:tcW w:w="1276" w:type="dxa"/>
          </w:tcPr>
          <w:p w:rsidR="00AC75D7" w:rsidRPr="00CF1AED" w:rsidRDefault="00BE7953" w:rsidP="004E561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106 640,4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BE7953" w:rsidP="00BD315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75D7" w:rsidRPr="00CF1AED" w:rsidTr="002E2D53">
        <w:trPr>
          <w:trHeight w:val="435"/>
        </w:trPr>
        <w:tc>
          <w:tcPr>
            <w:tcW w:w="3652" w:type="dxa"/>
            <w:vMerge w:val="restart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bCs/>
                <w:color w:val="000000"/>
                <w:sz w:val="24"/>
                <w:szCs w:val="24"/>
              </w:rPr>
              <w:t>Итого по подпрограмме:</w:t>
            </w: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bCs/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 w:val="restart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 </w:t>
            </w: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89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51 748</w:t>
            </w:r>
          </w:p>
        </w:tc>
        <w:tc>
          <w:tcPr>
            <w:tcW w:w="992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9 320,4</w:t>
            </w:r>
          </w:p>
        </w:tc>
        <w:tc>
          <w:tcPr>
            <w:tcW w:w="1276" w:type="dxa"/>
          </w:tcPr>
          <w:p w:rsidR="00AC75D7" w:rsidRPr="00CF1AED" w:rsidRDefault="00BE7953">
            <w:r>
              <w:rPr>
                <w:color w:val="000000"/>
                <w:sz w:val="24"/>
                <w:szCs w:val="24"/>
              </w:rPr>
              <w:t>8 827</w:t>
            </w:r>
          </w:p>
        </w:tc>
        <w:tc>
          <w:tcPr>
            <w:tcW w:w="1276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33 600,6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BE7953" w:rsidP="00BD31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C75D7" w:rsidRPr="00CF1AE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39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18 019,5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50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AC75D7" w:rsidRPr="00CF1AED" w:rsidRDefault="004E5610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915F4F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8 019,5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15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5D7" w:rsidRPr="00CF1AED" w:rsidTr="002E2D53">
        <w:trPr>
          <w:trHeight w:val="421"/>
        </w:trPr>
        <w:tc>
          <w:tcPr>
            <w:tcW w:w="3652" w:type="dxa"/>
            <w:vMerge/>
          </w:tcPr>
          <w:p w:rsidR="00AC75D7" w:rsidRPr="00CF1AED" w:rsidRDefault="00AC75D7" w:rsidP="00BD315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992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C75D7" w:rsidRPr="00CF1AED" w:rsidRDefault="00AC75D7" w:rsidP="00BD3157">
            <w:pPr>
              <w:rPr>
                <w:color w:val="000000"/>
                <w:sz w:val="24"/>
                <w:szCs w:val="24"/>
              </w:rPr>
            </w:pPr>
            <w:r w:rsidRPr="00CF1AED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1275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75D7" w:rsidRPr="00CF1AED" w:rsidRDefault="00AC75D7">
            <w:r w:rsidRPr="00CF1A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7" w:type="dxa"/>
            <w:vMerge/>
          </w:tcPr>
          <w:p w:rsidR="00AC75D7" w:rsidRPr="00CF1AED" w:rsidRDefault="00AC75D7" w:rsidP="00BD315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C75D7" w:rsidRPr="00CF1AED" w:rsidRDefault="00AC75D7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3110CD" w:rsidRPr="00CF1AED" w:rsidRDefault="00590453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130DDA" w:rsidRPr="00CF1AED" w:rsidRDefault="00130DDA" w:rsidP="00130DDA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66B4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575" w:rsidRPr="00CF1AED" w:rsidRDefault="00F93C02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30575" w:rsidRPr="00CF1AED" w:rsidRDefault="002166B4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D36746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D36746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F93C02" w:rsidRPr="00CF1A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93C02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30575" w:rsidRPr="00CF1AED" w:rsidRDefault="00130575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130575" w:rsidP="001305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130575" w:rsidRPr="00CF1AED" w:rsidRDefault="003F7137" w:rsidP="00130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130575"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 муниципальной программы</w:t>
      </w:r>
    </w:p>
    <w:p w:rsidR="00130575" w:rsidRPr="00CF1AED" w:rsidRDefault="00130575" w:rsidP="00130575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61"/>
        <w:gridCol w:w="2127"/>
        <w:gridCol w:w="1984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130575" w:rsidRPr="00CF1AED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капитальный ремонт объектов коммунальной инфраструктуры муниципального образования Щекинский район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127 958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22 290,2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5131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51 748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3 422,0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AD32B6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681E93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AD32B6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7 242,1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681E93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30575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575" w:rsidRPr="00CF1AED" w:rsidRDefault="00130575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83295F" w:rsidP="00130DD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106 640,4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19 120,0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507EB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="0013057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33 600,6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18 019,5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DD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8 019,5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0575" w:rsidRPr="00CF1AED" w:rsidRDefault="00130575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131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76078" w:rsidRPr="00CF1AED" w:rsidTr="00C21AF2">
        <w:trPr>
          <w:cantSplit/>
          <w:trHeight w:val="240"/>
        </w:trPr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78" w:rsidRPr="00CF1AED" w:rsidRDefault="00376078" w:rsidP="00C21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07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83295F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07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078" w:rsidRPr="00CF1AED" w:rsidRDefault="00376078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130575" w:rsidRPr="00CF1AED" w:rsidRDefault="00130575" w:rsidP="00130575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130575" w:rsidRPr="00CF1AED" w:rsidRDefault="00130575" w:rsidP="00733CDD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  <w:sectPr w:rsidR="00130575" w:rsidRPr="00CF1AED">
          <w:pgSz w:w="16838" w:h="11906" w:orient="landscape"/>
          <w:pgMar w:top="1701" w:right="1134" w:bottom="539" w:left="1440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090CB7" w:rsidRPr="00CF1AED" w:rsidRDefault="00090CB7" w:rsidP="00733CDD">
      <w:pPr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733CDD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681E93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33CDD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37"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F1AED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090CB7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по реализации подпрограммы</w:t>
      </w:r>
      <w:r w:rsidRPr="00CF1AED">
        <w:rPr>
          <w:rFonts w:ascii="Times New Roman" w:hAnsi="Times New Roman" w:cs="Times New Roman"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 xml:space="preserve">«Газификация населенных пунктов Щекинского района» </w:t>
      </w:r>
    </w:p>
    <w:p w:rsidR="00590453" w:rsidRPr="00CF1AED" w:rsidRDefault="00590453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</w:t>
      </w:r>
      <w:r w:rsidR="004A607A" w:rsidRPr="00CF1AED">
        <w:rPr>
          <w:rFonts w:ascii="Times New Roman" w:hAnsi="Times New Roman" w:cs="Times New Roman"/>
          <w:b/>
          <w:sz w:val="24"/>
          <w:szCs w:val="24"/>
        </w:rPr>
        <w:t>йон»</w:t>
      </w:r>
    </w:p>
    <w:p w:rsidR="004A607A" w:rsidRPr="00CF1AED" w:rsidRDefault="004A607A" w:rsidP="004A607A">
      <w:pPr>
        <w:tabs>
          <w:tab w:val="left" w:pos="7020"/>
          <w:tab w:val="left" w:pos="73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400"/>
        <w:gridCol w:w="1134"/>
        <w:gridCol w:w="992"/>
        <w:gridCol w:w="992"/>
        <w:gridCol w:w="1276"/>
        <w:gridCol w:w="1418"/>
        <w:gridCol w:w="1134"/>
        <w:gridCol w:w="2835"/>
      </w:tblGrid>
      <w:tr w:rsidR="00590453" w:rsidRPr="00CF1AED" w:rsidTr="00F85ECF">
        <w:trPr>
          <w:trHeight w:val="45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1AED">
              <w:rPr>
                <w:rFonts w:ascii="Times New Roman" w:hAnsi="Times New Roman" w:cs="Times New Roman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69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F85ECF">
        <w:trPr>
          <w:trHeight w:val="4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F85ECF">
        <w:trPr>
          <w:cantSplit/>
          <w:trHeight w:val="150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CF1AED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CF1AED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CF1AED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CF1AED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0453" w:rsidRPr="00CF1AED" w:rsidRDefault="00590453" w:rsidP="00090C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46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1.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населенных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пунктов, расположенных на территории Щекинского района.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32 822,6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1D481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4 139,0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813" w:rsidRPr="00CF1AED" w:rsidRDefault="001D4813" w:rsidP="001D4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25 393,6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1785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70ACC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</w:t>
            </w:r>
          </w:p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10 749,4</w:t>
            </w:r>
          </w:p>
          <w:p w:rsidR="00ED6FF3" w:rsidRPr="00CF1AED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</w:t>
            </w:r>
            <w:r w:rsidR="00625FD0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D6FF3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4 139,0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</w:t>
            </w:r>
          </w:p>
          <w:p w:rsidR="00ED6FF3" w:rsidRPr="00CF1AED" w:rsidRDefault="0083295F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3 320,4</w:t>
            </w:r>
          </w:p>
          <w:p w:rsidR="00ED6FF3" w:rsidRPr="00CF1AED" w:rsidRDefault="00AD4D01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</w:t>
            </w:r>
            <w:r w:rsidR="00625FD0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D4D01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1414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 Газификация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25FD0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25FD0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1418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670ACC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1514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1 750,0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1514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Газификация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Ягодное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435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2.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AD4D01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625FD0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D77027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6FF3" w:rsidRPr="00CF1AED" w:rsidTr="00F85ECF">
        <w:trPr>
          <w:trHeight w:val="894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ED6FF3" w:rsidRPr="00CF1AED" w:rsidRDefault="00ED6FF3" w:rsidP="00ED6F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625FD0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625FD0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D6FF3" w:rsidRPr="00CF1AED" w:rsidRDefault="00ED6FF3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6FF3" w:rsidRPr="00CF1AED" w:rsidRDefault="00ED6FF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8A6" w:rsidRPr="00CF1AED" w:rsidTr="00F85ECF">
        <w:trPr>
          <w:trHeight w:val="30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8A6" w:rsidRPr="00CF1AED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FA08A6" w:rsidRPr="00CF1AED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FA08A6" w:rsidRPr="00CF1AED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Переволоки - Возвратные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A6" w:rsidRPr="00CF1AED" w:rsidRDefault="00670ACC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Щекинского района комитет по вопросам жизнеобеспечения, строительства и дорожно </w:t>
            </w:r>
            <w:proofErr w:type="gram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ранспортному хозяйству)</w:t>
            </w:r>
          </w:p>
        </w:tc>
      </w:tr>
      <w:tr w:rsidR="00FA08A6" w:rsidRPr="00CF1AED" w:rsidTr="00F85ECF">
        <w:trPr>
          <w:trHeight w:val="75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A6" w:rsidRPr="00CF1AED" w:rsidRDefault="00FA08A6" w:rsidP="00ED6F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FA08A6" w:rsidRPr="00CF1AED" w:rsidRDefault="00FA08A6" w:rsidP="00AD3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FA08A6" w:rsidRPr="00CF1AED" w:rsidRDefault="00FA08A6" w:rsidP="00AD3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8A6" w:rsidRPr="00CF1AED" w:rsidRDefault="00FA08A6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CF1AED" w:rsidTr="00F85ECF">
        <w:trPr>
          <w:trHeight w:val="54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CF1AED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  <w:r w:rsidR="004A607A"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D32" w:rsidRPr="00CF1AED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7D32" w:rsidRPr="00CF1AED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апотково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BB0023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BB0023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5B7D32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5B7D32" w:rsidRPr="00CF1AED" w:rsidTr="00F85ECF">
        <w:trPr>
          <w:trHeight w:val="171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CF1AED" w:rsidRDefault="005B7D32" w:rsidP="00B24E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B7D32" w:rsidRPr="00CF1AED" w:rsidRDefault="005B7D32" w:rsidP="00B91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4A607A" w:rsidRPr="00CF1AED" w:rsidRDefault="00BB0023" w:rsidP="00BB00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Pr="00CF1AED" w:rsidRDefault="00BB0023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5B7D32" w:rsidRPr="00CF1AED" w:rsidRDefault="00BB0023" w:rsidP="00B24E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BB0023" w:rsidP="00B91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CF1AED" w:rsidTr="00F85ECF">
        <w:trPr>
          <w:trHeight w:val="9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CF1AED" w:rsidRDefault="005B7D32" w:rsidP="005B7D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Мероприятие.</w:t>
            </w:r>
          </w:p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  <w:r w:rsidR="00BB0023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CF1AED" w:rsidRDefault="00BB002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</w:tc>
      </w:tr>
      <w:tr w:rsidR="005B7D32" w:rsidRPr="00CF1AED" w:rsidTr="00F85ECF">
        <w:trPr>
          <w:trHeight w:val="57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83295F" w:rsidP="00FC3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32 822,6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4 139,0</w:t>
            </w:r>
            <w:r w:rsidR="005B7D32"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1A1961" w:rsidP="002128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12846"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290,0</w:t>
            </w:r>
            <w:r w:rsidR="005B7D32" w:rsidRPr="00CF1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83295F" w:rsidP="00FC3A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25 393,6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D32" w:rsidRPr="00CF1AED" w:rsidTr="00F85ECF">
        <w:trPr>
          <w:trHeight w:val="2006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B7D32" w:rsidRPr="00CF1AED" w:rsidRDefault="005B7D32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B7D32" w:rsidRPr="00CF1AED" w:rsidRDefault="00EB51C4" w:rsidP="00090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CF1AED" w:rsidRDefault="001A1961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10 749,4</w:t>
            </w:r>
          </w:p>
          <w:p w:rsidR="005B7D32" w:rsidRPr="00CF1AED" w:rsidRDefault="0083295F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1 208,0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640,0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212846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3 320,4</w:t>
            </w:r>
          </w:p>
          <w:p w:rsidR="005B7D32" w:rsidRPr="00CF1AED" w:rsidRDefault="0083295F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1 208,0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000,0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640,0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0023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475,2</w:t>
            </w: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7D32" w:rsidRPr="00CF1AED" w:rsidRDefault="005B7D32" w:rsidP="00FC3A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B7D32" w:rsidRPr="00CF1AED" w:rsidRDefault="005B7D32" w:rsidP="008101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32" w:rsidRPr="00CF1AED" w:rsidRDefault="005B7D32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CF1AED" w:rsidRDefault="00590453" w:rsidP="00090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FB7A84" w:rsidRPr="00CF1AED" w:rsidRDefault="00590453" w:rsidP="00FB7A84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3A683F" w:rsidP="00FB7A84">
      <w:pPr>
        <w:widowControl w:val="0"/>
        <w:autoSpaceDE w:val="0"/>
        <w:autoSpaceDN w:val="0"/>
        <w:adjustRightInd w:val="0"/>
        <w:spacing w:after="0"/>
        <w:ind w:left="-180"/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7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8B434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8B4349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A683F" w:rsidRPr="00CF1AE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3A683F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3A683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5.Общая потребность в ресурсах подпр</w:t>
      </w:r>
      <w:r w:rsidR="003A683F" w:rsidRPr="00CF1AED">
        <w:rPr>
          <w:rFonts w:ascii="Times New Roman" w:hAnsi="Times New Roman" w:cs="Times New Roman"/>
          <w:b/>
          <w:sz w:val="24"/>
          <w:szCs w:val="24"/>
        </w:rPr>
        <w:t>ограммы муниципальной программы</w:t>
      </w:r>
    </w:p>
    <w:tbl>
      <w:tblPr>
        <w:tblW w:w="1491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3260"/>
        <w:gridCol w:w="2268"/>
        <w:gridCol w:w="1134"/>
        <w:gridCol w:w="992"/>
        <w:gridCol w:w="1134"/>
        <w:gridCol w:w="1134"/>
        <w:gridCol w:w="851"/>
        <w:gridCol w:w="992"/>
        <w:gridCol w:w="1034"/>
        <w:gridCol w:w="1092"/>
      </w:tblGrid>
      <w:tr w:rsidR="00590453" w:rsidRPr="00CF1AED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CF1AED" w:rsidTr="00BD3157">
        <w:trPr>
          <w:cantSplit/>
          <w:trHeight w:val="1103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8329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32 822,6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8B4349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1 208,0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C3513E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F860DD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25 393,6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3 320,4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8B4349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1 208,0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3 500,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4 640,0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5 475,2</w:t>
            </w:r>
          </w:p>
        </w:tc>
      </w:tr>
      <w:tr w:rsidR="003F775F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775F" w:rsidRPr="00CF1AED" w:rsidTr="00BD3157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75F" w:rsidRPr="00CF1AED" w:rsidRDefault="003F775F" w:rsidP="00BD3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 w:rsidP="00BD3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Pr="00CF1AED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073258" w:rsidRPr="00CF1AED" w:rsidRDefault="00073258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073258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73258" w:rsidRPr="00CF1AE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73258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090CB7" w:rsidRPr="00CF1AED" w:rsidRDefault="00590453" w:rsidP="00090CB7">
      <w:pPr>
        <w:tabs>
          <w:tab w:val="left" w:pos="7380"/>
        </w:tabs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 w:rsidRPr="00CF1A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CF1AED" w:rsidRDefault="003F7137" w:rsidP="00090CB7">
      <w:pPr>
        <w:tabs>
          <w:tab w:val="left" w:pos="73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</w:t>
      </w:r>
    </w:p>
    <w:p w:rsidR="00590453" w:rsidRPr="00CF1AED" w:rsidRDefault="00590453" w:rsidP="00090CB7">
      <w:pPr>
        <w:tabs>
          <w:tab w:val="left" w:pos="738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"Обеспечение земельных участков объектами инженерной инфраструктуры для бесплатного предоставления гражданам, имеющим трех и более детей" </w:t>
      </w:r>
    </w:p>
    <w:p w:rsidR="00590453" w:rsidRPr="00CF1AED" w:rsidRDefault="00590453" w:rsidP="00090CB7">
      <w:pPr>
        <w:tabs>
          <w:tab w:val="left" w:pos="7380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"Улучшение жилищных условий граждан и комплексное развитие коммунальной инфраструктуры в муниципальном образовании</w:t>
      </w:r>
    </w:p>
    <w:p w:rsidR="00590453" w:rsidRPr="00CF1AED" w:rsidRDefault="00590453" w:rsidP="00090CB7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Щекинский район"</w:t>
      </w:r>
    </w:p>
    <w:p w:rsidR="00590453" w:rsidRPr="00CF1AED" w:rsidRDefault="00590453" w:rsidP="00590453">
      <w:pPr>
        <w:tabs>
          <w:tab w:val="left" w:pos="73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900"/>
        <w:gridCol w:w="1260"/>
        <w:gridCol w:w="1301"/>
        <w:gridCol w:w="1399"/>
        <w:gridCol w:w="1812"/>
        <w:gridCol w:w="1714"/>
        <w:gridCol w:w="1210"/>
        <w:gridCol w:w="2370"/>
      </w:tblGrid>
      <w:tr w:rsidR="00590453" w:rsidRPr="00CF1AED" w:rsidTr="00BD3157">
        <w:trPr>
          <w:trHeight w:val="450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6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(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ind w:right="2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BD3157">
        <w:trPr>
          <w:trHeight w:val="42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1380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75F" w:rsidRPr="00CF1AED" w:rsidTr="00BD3157">
        <w:trPr>
          <w:trHeight w:val="54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</w:t>
            </w: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инфраструктуры земельного участка, расположенного по адресу: </w:t>
            </w:r>
            <w:proofErr w:type="gram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область, Щекинский район, МО г. Советск, г. Советск, ул. Энергетиков, примерно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д.1-а, площадью </w:t>
            </w:r>
            <w:smartTag w:uri="urn:schemas-microsoft-com:office:smarttags" w:element="metricconverter">
              <w:smartTagPr>
                <w:attr w:name="ProductID" w:val="2,02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2,02 га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  <w:proofErr w:type="gramEnd"/>
          </w:p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CF1AED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6 422,0</w:t>
            </w:r>
          </w:p>
          <w:p w:rsidR="003F775F" w:rsidRPr="00CF1AED" w:rsidRDefault="003F775F" w:rsidP="00090C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775F" w:rsidRPr="00CF1AED" w:rsidRDefault="003F775F"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 –транспортному хозяйству , МБУ «УКС Щекинского района»)</w:t>
            </w:r>
          </w:p>
          <w:p w:rsidR="003F775F" w:rsidRPr="00CF1AED" w:rsidRDefault="003F775F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757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3F775F" w:rsidRPr="00CF1AED" w:rsidRDefault="003F775F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522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 д.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Самохваловка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примерно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500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южнее д.16, площадью </w:t>
            </w:r>
            <w:smartTag w:uri="urn:schemas-microsoft-com:office:smarttags" w:element="metricconverter">
              <w:smartTagPr>
                <w:attr w:name="ProductID" w:val="41,05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41,05 га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т.ч.ПИР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8 642,0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4E5F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  (комитет по вопросам жизнеобеспечения, строительства и дорожно –транспортному хозяйству , МБУ «УКС Щекинского района»)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775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3 422,0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МО г. Щекино, г. Щекино, ул. Куприянова, примерно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 м</w:t>
              </w:r>
            </w:smartTag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северо-восток от д.1-а, площадью </w:t>
            </w:r>
            <w:smartTag w:uri="urn:schemas-microsoft-com:office:smarttags" w:element="metricconverter">
              <w:smartTagPr>
                <w:attr w:name="ProductID" w:val="0,12 га"/>
              </w:smartTagPr>
              <w:r w:rsidRPr="00CF1AE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0,12 га</w:t>
              </w:r>
            </w:smartTag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в </w:t>
            </w:r>
            <w:proofErr w:type="spellStart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FB7A84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6 3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FB7A84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6 3</w:t>
            </w:r>
            <w:r w:rsidR="00590453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E5FF6"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 –транспортному хозяйству , МБУ «УКС Щекинского района»)</w:t>
            </w:r>
          </w:p>
        </w:tc>
      </w:tr>
      <w:tr w:rsidR="00590453" w:rsidRPr="00CF1AED" w:rsidTr="00BD3157">
        <w:trPr>
          <w:trHeight w:val="2325"/>
        </w:trPr>
        <w:tc>
          <w:tcPr>
            <w:tcW w:w="30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3422,0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79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2014 -2020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21 </w:t>
            </w:r>
            <w:r w:rsidR="00FB7A84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5FF6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21 </w:t>
            </w:r>
            <w:r w:rsidR="00FB7A84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96,0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5FF6" w:rsidRPr="00CF1AED" w:rsidRDefault="004E5FF6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2670"/>
        </w:trPr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2015 2016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2017 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2 430,0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5FF6"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>8 700,0</w:t>
            </w:r>
          </w:p>
          <w:p w:rsidR="00590453" w:rsidRPr="00CF1AED" w:rsidRDefault="00590453" w:rsidP="003F77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10 266,0   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4E5FF6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590453" w:rsidRPr="00CF1AED" w:rsidRDefault="004E5FF6" w:rsidP="004E5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0453" w:rsidRPr="00CF1AED" w:rsidRDefault="00590453" w:rsidP="00090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453" w:rsidRPr="00CF1AED" w:rsidRDefault="00590453" w:rsidP="00090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09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6658AF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9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658AF" w:rsidRPr="00CF1AE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6658AF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090CB7" w:rsidRPr="00CF1AED" w:rsidRDefault="00590453" w:rsidP="00090CB7">
      <w:pPr>
        <w:autoSpaceDE w:val="0"/>
        <w:autoSpaceDN w:val="0"/>
        <w:adjustRightInd w:val="0"/>
        <w:spacing w:after="0" w:line="240" w:lineRule="auto"/>
        <w:ind w:left="720" w:firstLine="6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090CB7" w:rsidRPr="00CF1AE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590453" w:rsidRPr="00CF1AED" w:rsidRDefault="003F7137" w:rsidP="00590453">
      <w:pPr>
        <w:autoSpaceDE w:val="0"/>
        <w:autoSpaceDN w:val="0"/>
        <w:adjustRightInd w:val="0"/>
        <w:spacing w:after="0" w:line="240" w:lineRule="auto"/>
        <w:ind w:left="720" w:firstLine="6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потребность в ресурсах подпрограммы </w:t>
      </w:r>
      <w:r w:rsidR="00590453" w:rsidRPr="00CF1AE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053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3"/>
        <w:gridCol w:w="2977"/>
        <w:gridCol w:w="2693"/>
        <w:gridCol w:w="1134"/>
        <w:gridCol w:w="992"/>
        <w:gridCol w:w="851"/>
        <w:gridCol w:w="992"/>
        <w:gridCol w:w="992"/>
        <w:gridCol w:w="993"/>
        <w:gridCol w:w="992"/>
        <w:gridCol w:w="1134"/>
      </w:tblGrid>
      <w:tr w:rsidR="00590453" w:rsidRPr="00CF1AED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</w:t>
            </w:r>
            <w:proofErr w:type="spellEnd"/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FB7A84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21 3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96,0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FB7A84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21 3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AF3082">
            <w:pPr>
              <w:autoSpaceDE w:val="0"/>
              <w:autoSpaceDN w:val="0"/>
              <w:adjustRightInd w:val="0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095CF0" w:rsidRPr="00CF1AED" w:rsidTr="00BD3157">
        <w:trPr>
          <w:cantSplit/>
          <w:trHeight w:val="240"/>
        </w:trPr>
        <w:tc>
          <w:tcPr>
            <w:tcW w:w="13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CF0" w:rsidRPr="00CF1AED" w:rsidRDefault="00095CF0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CF0" w:rsidRPr="00CF1AED" w:rsidRDefault="00095CF0" w:rsidP="00AF3082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090CB7" w:rsidRPr="00CF1AED" w:rsidRDefault="00090CB7" w:rsidP="00090CB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90453" w:rsidRPr="00CF1AED" w:rsidSect="00BD3157">
          <w:pgSz w:w="16838" w:h="11906" w:orient="landscape"/>
          <w:pgMar w:top="851" w:right="1134" w:bottom="993" w:left="709" w:header="709" w:footer="709" w:gutter="0"/>
          <w:cols w:space="720"/>
        </w:sectPr>
      </w:pPr>
    </w:p>
    <w:p w:rsidR="00590453" w:rsidRPr="00CF1AED" w:rsidRDefault="00590453" w:rsidP="00E03D5D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372F1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C68A5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E03D5D" w:rsidRPr="00CF1AED" w:rsidRDefault="00590453" w:rsidP="00E03D5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0453" w:rsidRPr="00CF1AED" w:rsidRDefault="003F7137" w:rsidP="00E03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</w:t>
      </w:r>
    </w:p>
    <w:p w:rsidR="00590453" w:rsidRPr="00CF1AED" w:rsidRDefault="00590453" w:rsidP="00537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по реализации подпрограммы  «Обеспечение жильем молодых семей »</w:t>
      </w:r>
    </w:p>
    <w:p w:rsidR="00590453" w:rsidRPr="00CF1AED" w:rsidRDefault="00590453" w:rsidP="00537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90453" w:rsidRPr="00CF1AED" w:rsidRDefault="00590453" w:rsidP="00E03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79"/>
        <w:gridCol w:w="1361"/>
        <w:gridCol w:w="1332"/>
        <w:gridCol w:w="1276"/>
        <w:gridCol w:w="1103"/>
        <w:gridCol w:w="900"/>
        <w:gridCol w:w="3242"/>
        <w:gridCol w:w="2750"/>
      </w:tblGrid>
      <w:tr w:rsidR="00590453" w:rsidRPr="00CF1AED" w:rsidTr="00D2694A">
        <w:trPr>
          <w:gridAfter w:val="1"/>
          <w:wAfter w:w="2750" w:type="dxa"/>
          <w:trHeight w:val="320"/>
        </w:trPr>
        <w:tc>
          <w:tcPr>
            <w:tcW w:w="3708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311" w:type="dxa"/>
            <w:gridSpan w:val="7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 тыс. руб.)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D2694A">
        <w:trPr>
          <w:gridAfter w:val="1"/>
          <w:wAfter w:w="2750" w:type="dxa"/>
          <w:trHeight w:val="320"/>
        </w:trPr>
        <w:tc>
          <w:tcPr>
            <w:tcW w:w="3708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51" w:type="dxa"/>
            <w:gridSpan w:val="6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94A" w:rsidRPr="00CF1AED" w:rsidTr="00D2694A">
        <w:trPr>
          <w:cantSplit/>
          <w:trHeight w:val="1461"/>
        </w:trPr>
        <w:tc>
          <w:tcPr>
            <w:tcW w:w="3708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332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103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г.Щекино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D2694A" w:rsidRPr="00CF1AED" w:rsidRDefault="00D2694A" w:rsidP="00BD31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242" w:type="dxa"/>
            <w:vMerge/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right w:val="nil"/>
            </w:tcBorders>
            <w:shd w:val="clear" w:color="auto" w:fill="auto"/>
          </w:tcPr>
          <w:p w:rsidR="00D2694A" w:rsidRPr="00CF1AED" w:rsidRDefault="00D2694A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D2694A">
        <w:trPr>
          <w:gridAfter w:val="1"/>
          <w:wAfter w:w="2750" w:type="dxa"/>
        </w:trPr>
        <w:tc>
          <w:tcPr>
            <w:tcW w:w="15701" w:type="dxa"/>
            <w:gridSpan w:val="10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3A06A4" w:rsidRPr="00CF1AED" w:rsidTr="003A06A4">
        <w:trPr>
          <w:gridAfter w:val="1"/>
          <w:wAfter w:w="2750" w:type="dxa"/>
          <w:trHeight w:val="405"/>
        </w:trPr>
        <w:tc>
          <w:tcPr>
            <w:tcW w:w="3708" w:type="dxa"/>
            <w:vMerge w:val="restart"/>
            <w:shd w:val="clear" w:color="auto" w:fill="auto"/>
          </w:tcPr>
          <w:p w:rsidR="003A06A4" w:rsidRPr="00CF1AED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1.</w:t>
            </w:r>
          </w:p>
          <w:p w:rsidR="003A06A4" w:rsidRPr="00CF1AED" w:rsidRDefault="003A06A4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молодым семьям социальных выплат</w:t>
            </w:r>
          </w:p>
          <w:p w:rsidR="0048538E" w:rsidRPr="00CF1AED" w:rsidRDefault="0048538E" w:rsidP="0048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139 327,9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3A06A4" w:rsidRPr="00CF1AED" w:rsidRDefault="00BB6B09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21 666,3</w:t>
            </w:r>
          </w:p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3A06A4" w:rsidRPr="00CF1AED" w:rsidRDefault="00BB6B09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48 311,3</w:t>
            </w:r>
          </w:p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69 350,3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shd w:val="clear" w:color="auto" w:fill="auto"/>
          </w:tcPr>
          <w:p w:rsidR="003A06A4" w:rsidRPr="00CF1AED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</w:t>
            </w:r>
          </w:p>
        </w:tc>
      </w:tr>
      <w:tr w:rsidR="003A06A4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vMerge/>
            <w:shd w:val="clear" w:color="auto" w:fill="auto"/>
          </w:tcPr>
          <w:p w:rsidR="003A06A4" w:rsidRPr="00CF1AED" w:rsidRDefault="003A06A4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26 732,9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25 466,9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51 897,7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9 280,0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10 950,4</w:t>
            </w:r>
          </w:p>
        </w:tc>
        <w:tc>
          <w:tcPr>
            <w:tcW w:w="1361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15 164,7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332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21 926,8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11567,2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  <w:p w:rsidR="003A06A4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9 280,0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10 950,4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3A06A4" w:rsidRPr="00CF1AED" w:rsidRDefault="003A06A4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CF1AED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молодым семьям – участникам программы социальных выплат</w:t>
            </w:r>
          </w:p>
        </w:tc>
        <w:tc>
          <w:tcPr>
            <w:tcW w:w="1440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361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2 108,0</w:t>
            </w:r>
          </w:p>
        </w:tc>
        <w:tc>
          <w:tcPr>
            <w:tcW w:w="1103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Pr="00CF1AED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CF1AED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38E" w:rsidRPr="00CF1AED" w:rsidTr="003A06A4">
        <w:trPr>
          <w:gridAfter w:val="1"/>
          <w:wAfter w:w="2750" w:type="dxa"/>
          <w:trHeight w:val="74"/>
        </w:trPr>
        <w:tc>
          <w:tcPr>
            <w:tcW w:w="3708" w:type="dxa"/>
            <w:shd w:val="clear" w:color="auto" w:fill="auto"/>
          </w:tcPr>
          <w:p w:rsidR="0048538E" w:rsidRPr="00CF1AED" w:rsidRDefault="0048538E" w:rsidP="0048538E">
            <w:pPr>
              <w:pStyle w:val="af4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 в рамках софинансирования</w:t>
            </w:r>
          </w:p>
        </w:tc>
        <w:tc>
          <w:tcPr>
            <w:tcW w:w="1440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48538E" w:rsidRPr="00CF1AED" w:rsidRDefault="001D4813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12 698,2</w:t>
            </w:r>
          </w:p>
        </w:tc>
        <w:tc>
          <w:tcPr>
            <w:tcW w:w="1361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8538E" w:rsidRPr="00CF1AED" w:rsidRDefault="0048538E" w:rsidP="001D4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D481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698,2</w:t>
            </w:r>
          </w:p>
        </w:tc>
        <w:tc>
          <w:tcPr>
            <w:tcW w:w="1103" w:type="dxa"/>
            <w:shd w:val="clear" w:color="auto" w:fill="auto"/>
          </w:tcPr>
          <w:p w:rsidR="0048538E" w:rsidRPr="00CF1AED" w:rsidRDefault="0048538E" w:rsidP="00AD3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48538E" w:rsidRPr="00CF1AED" w:rsidRDefault="0048538E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48538E" w:rsidRPr="00CF1AED" w:rsidRDefault="0048538E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6A4" w:rsidRPr="00CF1AED" w:rsidTr="00AD3D03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нуждающимися в улучшении жилищных условий</w:t>
            </w:r>
          </w:p>
        </w:tc>
        <w:tc>
          <w:tcPr>
            <w:tcW w:w="1440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3A06A4" w:rsidRPr="00CF1AED" w:rsidRDefault="003A06A4" w:rsidP="00AD3D03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3A06A4" w:rsidRPr="00CF1AED" w:rsidRDefault="003A06A4" w:rsidP="00AD3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Щекинского района, городских и сельских поселений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по признанию молодых семей участниками подпрограммы «Обеспечение жильем молодых семей» 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4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учета молодых семей, участвующих в программе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 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5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отборе муниципальных образований для участия в реализации подпрограммы «Обеспечение жильем молодых семей в Тульской области на 2014-2020 годы»</w:t>
            </w: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1D015F" w:rsidRPr="00CF1AED" w:rsidTr="00D2694A">
        <w:trPr>
          <w:gridAfter w:val="1"/>
          <w:wAfter w:w="2750" w:type="dxa"/>
        </w:trPr>
        <w:tc>
          <w:tcPr>
            <w:tcW w:w="3708" w:type="dxa"/>
            <w:shd w:val="clear" w:color="auto" w:fill="auto"/>
          </w:tcPr>
          <w:p w:rsidR="003A06A4" w:rsidRPr="00CF1AED" w:rsidRDefault="003A06A4" w:rsidP="003A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6</w:t>
            </w:r>
            <w:r w:rsidR="001D015F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D015F" w:rsidRPr="00CF1AED" w:rsidRDefault="001D015F" w:rsidP="003A0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списков молодых семей– участников подпрограммы «Обеспечение жильем молодых семей»</w:t>
            </w:r>
          </w:p>
          <w:p w:rsidR="001D015F" w:rsidRPr="00CF1AED" w:rsidRDefault="001D015F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2014 - 2020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90453" w:rsidRPr="00CF1AED" w:rsidTr="00D2694A">
        <w:trPr>
          <w:gridAfter w:val="1"/>
          <w:wAfter w:w="2750" w:type="dxa"/>
          <w:trHeight w:val="1725"/>
        </w:trPr>
        <w:tc>
          <w:tcPr>
            <w:tcW w:w="3708" w:type="dxa"/>
            <w:tcBorders>
              <w:top w:val="nil"/>
            </w:tcBorders>
            <w:shd w:val="clear" w:color="auto" w:fill="auto"/>
          </w:tcPr>
          <w:p w:rsidR="00120E87" w:rsidRPr="00CF1AED" w:rsidRDefault="00120E87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9045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в министерство строительства и жилищно-коммунального хозяйства Тульской области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2014 -2020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3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tcBorders>
              <w:top w:val="nil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</w:p>
        </w:tc>
      </w:tr>
      <w:tr w:rsidR="00590453" w:rsidRPr="00CF1AED" w:rsidTr="00020263">
        <w:trPr>
          <w:gridAfter w:val="1"/>
          <w:wAfter w:w="2750" w:type="dxa"/>
          <w:trHeight w:val="357"/>
        </w:trPr>
        <w:tc>
          <w:tcPr>
            <w:tcW w:w="3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E03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139 327,9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501,6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384,5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4813" w:rsidP="002C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69 350,3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453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D2694A">
        <w:trPr>
          <w:gridAfter w:val="1"/>
          <w:wAfter w:w="2750" w:type="dxa"/>
          <w:trHeight w:val="3210"/>
        </w:trPr>
        <w:tc>
          <w:tcPr>
            <w:tcW w:w="3708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  <w:p w:rsidR="00590453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51 897,7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191,1</w:t>
            </w:r>
          </w:p>
          <w:p w:rsidR="001D015F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14 855,2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  <w:p w:rsidR="001D015F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21 926,8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</w:p>
          <w:p w:rsidR="00590453" w:rsidRPr="00CF1AED" w:rsidRDefault="001D481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2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E03D5D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E03D5D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120E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C52BB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C52BB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646760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3F7137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90453"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E03D5D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CF1AED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984"/>
        <w:gridCol w:w="2410"/>
        <w:gridCol w:w="1276"/>
        <w:gridCol w:w="1134"/>
        <w:gridCol w:w="1134"/>
        <w:gridCol w:w="1134"/>
        <w:gridCol w:w="992"/>
        <w:gridCol w:w="1134"/>
        <w:gridCol w:w="1134"/>
        <w:gridCol w:w="1211"/>
      </w:tblGrid>
      <w:tr w:rsidR="00590453" w:rsidRPr="00CF1AED" w:rsidTr="00BD3157">
        <w:trPr>
          <w:trHeight w:val="320"/>
        </w:trPr>
        <w:tc>
          <w:tcPr>
            <w:tcW w:w="116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</w:t>
            </w:r>
            <w:proofErr w:type="spellEnd"/>
          </w:p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149" w:type="dxa"/>
            <w:gridSpan w:val="8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873" w:type="dxa"/>
            <w:gridSpan w:val="7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590453" w:rsidRPr="00CF1AED" w:rsidTr="00BD3157">
        <w:trPr>
          <w:trHeight w:val="320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rPr>
          <w:trHeight w:val="380"/>
        </w:trPr>
        <w:tc>
          <w:tcPr>
            <w:tcW w:w="1166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241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590453" w:rsidRPr="00CF1AED" w:rsidRDefault="000E3A5E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139 327,9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C7D64" w:rsidRPr="00CF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BC52BB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51 897,7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E9790C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21 666,3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6191,1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BC52BB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15 164,7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E9790C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48 311,3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855,2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529,3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BC52BB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21 926,8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90453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276" w:type="dxa"/>
            <w:shd w:val="clear" w:color="auto" w:fill="auto"/>
          </w:tcPr>
          <w:p w:rsidR="00590453" w:rsidRPr="00CF1AED" w:rsidRDefault="00120E87" w:rsidP="00E9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69 </w:t>
            </w:r>
            <w:r w:rsidR="00E9790C">
              <w:rPr>
                <w:rFonts w:ascii="Times New Roman" w:eastAsia="Times New Roman" w:hAnsi="Times New Roman" w:cs="Times New Roman"/>
                <w:sz w:val="24"/>
                <w:szCs w:val="24"/>
              </w:rPr>
              <w:t>350,3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2C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C7D64" w:rsidRPr="00CF1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7D6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746,5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BC52BB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14 806,2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15F" w:rsidRPr="00CF1AED" w:rsidTr="00BD3157">
        <w:trPr>
          <w:trHeight w:val="376"/>
        </w:trPr>
        <w:tc>
          <w:tcPr>
            <w:tcW w:w="1166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90453" w:rsidRPr="00CF1AED" w:rsidRDefault="00590453" w:rsidP="00590453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eastAsia="Times New Roman" w:hAnsi="Times New Roman" w:cs="Times New Roman"/>
          <w:sz w:val="24"/>
          <w:szCs w:val="24"/>
        </w:rPr>
      </w:pP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646760" w:rsidRPr="00CF1AED" w:rsidRDefault="00646760" w:rsidP="00646760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646760" w:rsidRPr="00CF1AED" w:rsidRDefault="00646760" w:rsidP="0064676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46760" w:rsidRPr="00CF1AED" w:rsidRDefault="00646760" w:rsidP="00BD3157">
      <w:pPr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90453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C52BB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C52BB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</w:p>
    <w:p w:rsidR="002166B4" w:rsidRPr="00CF1AED" w:rsidRDefault="002166B4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5904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0453" w:rsidRPr="00CF1AED" w:rsidRDefault="003F7137" w:rsidP="00BD31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590453"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мероприятий </w:t>
      </w:r>
    </w:p>
    <w:p w:rsidR="00590453" w:rsidRPr="00CF1AED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реализации подпрограммы «Проведение  ремонтов многоквартирных домов и зданий  муниципального образования Щекинский район» </w:t>
      </w:r>
    </w:p>
    <w:p w:rsidR="00590453" w:rsidRPr="00CF1AED" w:rsidRDefault="00590453" w:rsidP="00BD3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90453" w:rsidRPr="00CF1AED" w:rsidRDefault="00590453" w:rsidP="005904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0453" w:rsidRPr="00CF1AED" w:rsidRDefault="00590453" w:rsidP="00590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1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134"/>
        <w:gridCol w:w="1134"/>
        <w:gridCol w:w="1134"/>
        <w:gridCol w:w="1275"/>
        <w:gridCol w:w="1260"/>
        <w:gridCol w:w="16"/>
        <w:gridCol w:w="14"/>
        <w:gridCol w:w="1404"/>
        <w:gridCol w:w="1417"/>
        <w:gridCol w:w="3061"/>
      </w:tblGrid>
      <w:tr w:rsidR="00590453" w:rsidRPr="00CF1AED" w:rsidTr="00BD3157">
        <w:trPr>
          <w:cantSplit/>
          <w:trHeight w:val="29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firstLine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  исполнения по годам реализации программы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90453" w:rsidRPr="00CF1AED" w:rsidTr="00BD3157">
        <w:trPr>
          <w:cantSplit/>
          <w:trHeight w:val="240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CF1AED" w:rsidTr="00BD3157">
        <w:trPr>
          <w:cantSplit/>
          <w:trHeight w:val="1841"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CF1AED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590453" w:rsidRPr="00CF1AED" w:rsidRDefault="00590453" w:rsidP="00BD315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 поселений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внебюджетных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3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453" w:rsidRPr="00CF1AED" w:rsidTr="00BD3157">
        <w:trPr>
          <w:cantSplit/>
          <w:trHeight w:val="22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15F" w:rsidRPr="00CF1AED" w:rsidTr="00BD3157">
        <w:trPr>
          <w:cantSplit/>
          <w:trHeight w:val="63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1.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ремонтов муниципального жилищного фонда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4 48</w:t>
            </w:r>
            <w:r w:rsidR="00045E09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4 48</w:t>
            </w:r>
            <w:r w:rsidR="00045E0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416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236D6A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056E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BC52B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0453"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982,5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3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2.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счетчиков энергоресурсов в муниципальных квартирах МО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2 722,5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2 722,5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21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602,5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  <w:p w:rsidR="00590453" w:rsidRPr="00CF1AED" w:rsidRDefault="004B2E7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CF1AED" w:rsidTr="00AD3D03">
        <w:trPr>
          <w:cantSplit/>
          <w:trHeight w:val="435"/>
        </w:trPr>
        <w:tc>
          <w:tcPr>
            <w:tcW w:w="3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3.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«Народный бюджет -2016»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527802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2738B5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66" w:rsidRPr="00CF1AED" w:rsidTr="00BD3157">
        <w:trPr>
          <w:cantSplit/>
          <w:trHeight w:val="166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BC52BB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605566" w:rsidRPr="00CF1AED" w:rsidRDefault="00605566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40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п.Лазарево</w:t>
            </w:r>
            <w:proofErr w:type="spellEnd"/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2738B5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F860DD" w:rsidP="006055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5566" w:rsidRPr="00CF1AED" w:rsidRDefault="00605566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2738B5" w:rsidP="0060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566" w:rsidRPr="00CF1AED" w:rsidRDefault="00605566" w:rsidP="0060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605566">
            <w:pPr>
              <w:spacing w:after="0" w:line="240" w:lineRule="auto"/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FB3276" w:rsidP="0060556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Лазаревское</w:t>
            </w:r>
          </w:p>
        </w:tc>
      </w:tr>
      <w:tr w:rsidR="001D015F" w:rsidRPr="00CF1AED" w:rsidTr="00BD3157">
        <w:trPr>
          <w:cantSplit/>
          <w:trHeight w:val="651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605566" w:rsidP="00FB32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д.Шевелевка</w:t>
            </w:r>
            <w:proofErr w:type="spellEnd"/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Ломинцевское</w:t>
            </w:r>
            <w:r w:rsidR="00FB327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FB3276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D015F"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F860D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2738B5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015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FB3276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Ломинцевское</w:t>
            </w:r>
          </w:p>
        </w:tc>
      </w:tr>
      <w:tr w:rsidR="001D015F" w:rsidRPr="00CF1AED" w:rsidTr="00BD3157">
        <w:trPr>
          <w:cantSplit/>
          <w:trHeight w:val="61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жилищного фонда Щекинского района.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3 742,8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3 742,8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1D015F" w:rsidRPr="00CF1AED" w:rsidTr="00BD3157">
        <w:trPr>
          <w:cantSplit/>
          <w:trHeight w:val="1470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800,3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832,5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970,0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1 140,0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755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заключению договоров социального найма муниципального жилья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460,0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1D015F">
        <w:trPr>
          <w:cantSplit/>
          <w:trHeight w:val="2017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7B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  <w:p w:rsidR="00007BAC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1D015F" w:rsidP="0004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650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муниципального жилищного фонда и погашение задолженности пустующих муниципальных квартир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3 282,8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( комитет по вопросам жизнеобеспечения, строительства и дорожно-транспортному хозяйству)</w:t>
            </w:r>
          </w:p>
        </w:tc>
      </w:tr>
      <w:tr w:rsidR="00590453" w:rsidRPr="00CF1AED" w:rsidTr="00BD3157">
        <w:trPr>
          <w:cantSplit/>
          <w:trHeight w:val="2095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00,3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732,5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  <w:p w:rsidR="00590453" w:rsidRPr="00CF1AED" w:rsidRDefault="00007BA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90453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D015F" w:rsidRPr="00CF1AED" w:rsidRDefault="001D015F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453" w:rsidRPr="00CF1AED" w:rsidRDefault="00590453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9C" w:rsidRPr="00CF1AED" w:rsidTr="0017369C">
        <w:trPr>
          <w:cantSplit/>
          <w:trHeight w:val="1344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на капитальный ремонт муниципального жилого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688,9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688,9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Щекинского района </w:t>
            </w:r>
          </w:p>
          <w:p w:rsidR="0017369C" w:rsidRPr="00CF1AED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комитет по вопросам жизнеобеспечения,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 и дорожно-транспортному хозяйству)</w:t>
            </w:r>
          </w:p>
        </w:tc>
      </w:tr>
      <w:tr w:rsidR="0017369C" w:rsidRPr="00CF1AED" w:rsidTr="00734223">
        <w:trPr>
          <w:cantSplit/>
          <w:trHeight w:val="1515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17369C" w:rsidRPr="00CF1AED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F4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2 197,6</w:t>
            </w:r>
          </w:p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2 300,0</w:t>
            </w:r>
          </w:p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369C" w:rsidRPr="00CF1AED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69C" w:rsidRPr="00CF1AED" w:rsidTr="00734223">
        <w:trPr>
          <w:cantSplit/>
          <w:trHeight w:val="345"/>
        </w:trPr>
        <w:tc>
          <w:tcPr>
            <w:tcW w:w="3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погашение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 w:rsidP="001D0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369C" w:rsidRPr="00CF1AED" w:rsidRDefault="0017369C" w:rsidP="001D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369C" w:rsidRPr="00CF1AED" w:rsidRDefault="0017369C" w:rsidP="00045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369C" w:rsidRPr="00CF1AED" w:rsidRDefault="0017369C" w:rsidP="001D015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369C" w:rsidRPr="00CF1AED" w:rsidRDefault="0017369C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0F4F9D">
        <w:trPr>
          <w:cantSplit/>
          <w:trHeight w:val="63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4F5C9B" w:rsidP="004F5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25 209,5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4F5C9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CF1AED" w:rsidRDefault="004F5C9B" w:rsidP="004F5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25 209,5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61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CF1AED" w:rsidRDefault="001D015F" w:rsidP="00E25CA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C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1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4F5C9B" w:rsidP="00173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CF1AED" w:rsidRDefault="004F5C9B" w:rsidP="00173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3 103,6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57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392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41"/>
        </w:trPr>
        <w:tc>
          <w:tcPr>
            <w:tcW w:w="3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15F" w:rsidRPr="00CF1AED" w:rsidTr="00BD3157">
        <w:trPr>
          <w:cantSplit/>
          <w:trHeight w:val="553"/>
        </w:trPr>
        <w:tc>
          <w:tcPr>
            <w:tcW w:w="3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BD31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5 640,0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5F" w:rsidRPr="00CF1AED" w:rsidRDefault="001D015F" w:rsidP="00E85E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5 640,0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5F" w:rsidRPr="00CF1AED" w:rsidRDefault="001D015F"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015F" w:rsidRPr="00CF1AED" w:rsidRDefault="001D015F" w:rsidP="00BD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453" w:rsidRPr="00CF1AED" w:rsidTr="00BD315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0"/>
          <w:wBefore w:w="12119" w:type="dxa"/>
          <w:trHeight w:val="100"/>
        </w:trPr>
        <w:tc>
          <w:tcPr>
            <w:tcW w:w="3061" w:type="dxa"/>
            <w:tcBorders>
              <w:top w:val="single" w:sz="4" w:space="0" w:color="auto"/>
            </w:tcBorders>
          </w:tcPr>
          <w:p w:rsidR="00590453" w:rsidRPr="00CF1AED" w:rsidRDefault="00590453" w:rsidP="00B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 w:firstLine="88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CF1AED" w:rsidRDefault="00590453" w:rsidP="00BD3157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 xml:space="preserve">строительства и дорожно – транспортному хозяйству                                                          Д.А. Субботин   </w:t>
      </w: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F9D" w:rsidRPr="00CF1AED" w:rsidRDefault="000F4F9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5D3D" w:rsidRPr="00CF1AED" w:rsidRDefault="004C5D3D" w:rsidP="005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BD3157" w:rsidRPr="00CF1AED" w:rsidRDefault="002166B4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662A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662A4"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CF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  </w:t>
      </w:r>
    </w:p>
    <w:p w:rsidR="002166B4" w:rsidRPr="00CF1AED" w:rsidRDefault="002166B4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D3107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BD3157" w:rsidRPr="00CF1AED" w:rsidRDefault="00BD3157" w:rsidP="00BD31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590453" w:rsidRPr="00CF1AED" w:rsidRDefault="00BD3157" w:rsidP="00BD3157">
      <w:pPr>
        <w:jc w:val="right"/>
        <w:rPr>
          <w:rFonts w:ascii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7137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Общая потребность в ресурсах подпрограммы</w:t>
      </w:r>
      <w:r w:rsidR="00BD3157" w:rsidRPr="00CF1AE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590453" w:rsidRPr="00CF1AED" w:rsidRDefault="00590453" w:rsidP="005904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694"/>
        <w:gridCol w:w="2551"/>
        <w:gridCol w:w="1134"/>
        <w:gridCol w:w="992"/>
        <w:gridCol w:w="1134"/>
        <w:gridCol w:w="1134"/>
        <w:gridCol w:w="993"/>
        <w:gridCol w:w="1134"/>
        <w:gridCol w:w="1211"/>
      </w:tblGrid>
      <w:tr w:rsidR="00590453" w:rsidRPr="00CF1AED" w:rsidTr="00BD3157">
        <w:trPr>
          <w:trHeight w:val="323"/>
        </w:trPr>
        <w:tc>
          <w:tcPr>
            <w:tcW w:w="98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32" w:type="dxa"/>
            <w:gridSpan w:val="7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 по годам</w:t>
            </w:r>
          </w:p>
        </w:tc>
      </w:tr>
      <w:tr w:rsidR="00590453" w:rsidRPr="00CF1AED" w:rsidTr="00BD3157">
        <w:trPr>
          <w:trHeight w:val="322"/>
        </w:trPr>
        <w:tc>
          <w:tcPr>
            <w:tcW w:w="981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90453" w:rsidRPr="00CF1AED" w:rsidTr="00BD3157">
        <w:tc>
          <w:tcPr>
            <w:tcW w:w="981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 многоквартирных домов и зданий муниципального образования Щекинский район»</w:t>
            </w:r>
          </w:p>
        </w:tc>
        <w:tc>
          <w:tcPr>
            <w:tcW w:w="255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3662A4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25 209,5</w:t>
            </w:r>
          </w:p>
        </w:tc>
        <w:tc>
          <w:tcPr>
            <w:tcW w:w="992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345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CC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3662A4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3 103,6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144DBE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590453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85EC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120,0</w:t>
            </w:r>
          </w:p>
        </w:tc>
        <w:tc>
          <w:tcPr>
            <w:tcW w:w="1211" w:type="dxa"/>
            <w:shd w:val="clear" w:color="auto" w:fill="auto"/>
          </w:tcPr>
          <w:p w:rsidR="00590453" w:rsidRPr="00CF1AED" w:rsidRDefault="00590453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53" w:rsidRPr="00CF1AED" w:rsidRDefault="00E85ECF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3662A4" w:rsidP="00766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25 209,5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345CC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3662A4" w:rsidP="0076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3 103,6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4 517,9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4 615,1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507610" w:rsidP="00E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5 120,0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5 640,0</w:t>
            </w:r>
          </w:p>
        </w:tc>
      </w:tr>
      <w:tr w:rsidR="00507610" w:rsidRPr="00CF1AED" w:rsidTr="00BD3157">
        <w:trPr>
          <w:trHeight w:val="480"/>
        </w:trPr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7610" w:rsidRPr="00CF1AED" w:rsidTr="00BD3157">
        <w:trPr>
          <w:trHeight w:val="568"/>
        </w:trPr>
        <w:tc>
          <w:tcPr>
            <w:tcW w:w="981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507610" w:rsidRPr="00CF1AED" w:rsidRDefault="00507610" w:rsidP="00B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1" w:type="dxa"/>
            <w:shd w:val="clear" w:color="auto" w:fill="auto"/>
          </w:tcPr>
          <w:p w:rsidR="00507610" w:rsidRPr="00CF1AED" w:rsidRDefault="00507610" w:rsidP="00CB4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D3157" w:rsidRPr="00CF1AED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D3157" w:rsidRPr="00CF1AED" w:rsidRDefault="00BD3157" w:rsidP="00BD3157">
      <w:pPr>
        <w:widowControl w:val="0"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по вопросам жизнеобеспечения, </w:t>
      </w:r>
    </w:p>
    <w:p w:rsidR="00590453" w:rsidRPr="00D36746" w:rsidRDefault="00BD3157" w:rsidP="00D36746">
      <w:pPr>
        <w:widowControl w:val="0"/>
        <w:autoSpaceDE w:val="0"/>
        <w:autoSpaceDN w:val="0"/>
        <w:adjustRightInd w:val="0"/>
        <w:spacing w:after="0"/>
        <w:ind w:left="-180"/>
        <w:rPr>
          <w:rFonts w:ascii="Times New Roman" w:hAnsi="Times New Roman" w:cs="Times New Roman"/>
          <w:sz w:val="24"/>
          <w:szCs w:val="24"/>
        </w:rPr>
        <w:sectPr w:rsidR="00590453" w:rsidRPr="00D36746" w:rsidSect="00020C88">
          <w:pgSz w:w="16838" w:h="11906" w:orient="landscape"/>
          <w:pgMar w:top="680" w:right="567" w:bottom="851" w:left="737" w:header="709" w:footer="709" w:gutter="0"/>
          <w:cols w:space="720"/>
        </w:sectPr>
      </w:pPr>
      <w:r w:rsidRPr="00CF1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hAnsi="Times New Roman" w:cs="Times New Roman"/>
          <w:b/>
          <w:sz w:val="24"/>
          <w:szCs w:val="24"/>
        </w:rPr>
        <w:tab/>
        <w:t>строительства и дорожно – транспортному хозяйству                                                          Д.А. Субботин</w:t>
      </w:r>
      <w:r w:rsidRPr="0059045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90453" w:rsidRDefault="00590453" w:rsidP="00D36746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590453" w:rsidSect="00BD3157">
          <w:headerReference w:type="even" r:id="rId16"/>
          <w:headerReference w:type="default" r:id="rId17"/>
          <w:footerReference w:type="even" r:id="rId18"/>
          <w:pgSz w:w="16838" w:h="11906" w:orient="landscape"/>
          <w:pgMar w:top="1134" w:right="851" w:bottom="902" w:left="851" w:header="709" w:footer="709" w:gutter="0"/>
          <w:cols w:space="708"/>
          <w:titlePg/>
          <w:docGrid w:linePitch="360"/>
        </w:sectPr>
      </w:pPr>
    </w:p>
    <w:p w:rsidR="008B5165" w:rsidRDefault="008B5165" w:rsidP="00D36746">
      <w:pPr>
        <w:spacing w:after="0" w:line="240" w:lineRule="auto"/>
        <w:rPr>
          <w:sz w:val="16"/>
          <w:szCs w:val="16"/>
        </w:rPr>
      </w:pPr>
    </w:p>
    <w:sectPr w:rsidR="008B5165" w:rsidSect="00590453">
      <w:headerReference w:type="even" r:id="rId19"/>
      <w:headerReference w:type="default" r:id="rId20"/>
      <w:pgSz w:w="16838" w:h="11906" w:orient="landscape" w:code="9"/>
      <w:pgMar w:top="1418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D0" w:rsidRDefault="00D777D0">
      <w:pPr>
        <w:spacing w:after="0" w:line="240" w:lineRule="auto"/>
      </w:pPr>
      <w:r>
        <w:separator/>
      </w:r>
    </w:p>
  </w:endnote>
  <w:endnote w:type="continuationSeparator" w:id="0">
    <w:p w:rsidR="00D777D0" w:rsidRDefault="00D7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Default="00734223" w:rsidP="00BD315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4223" w:rsidRDefault="00734223" w:rsidP="00BD315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D0" w:rsidRDefault="00D777D0">
      <w:pPr>
        <w:spacing w:after="0" w:line="240" w:lineRule="auto"/>
      </w:pPr>
      <w:r>
        <w:separator/>
      </w:r>
    </w:p>
  </w:footnote>
  <w:footnote w:type="continuationSeparator" w:id="0">
    <w:p w:rsidR="00D777D0" w:rsidRDefault="00D7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Default="0073422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4223" w:rsidRDefault="0073422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0265"/>
      <w:docPartObj>
        <w:docPartGallery w:val="Page Numbers (Top of Page)"/>
        <w:docPartUnique/>
      </w:docPartObj>
    </w:sdtPr>
    <w:sdtEndPr/>
    <w:sdtContent>
      <w:p w:rsidR="00734223" w:rsidRDefault="007342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A4">
          <w:rPr>
            <w:noProof/>
          </w:rPr>
          <w:t>53</w:t>
        </w:r>
        <w:r>
          <w:fldChar w:fldCharType="end"/>
        </w:r>
      </w:p>
    </w:sdtContent>
  </w:sdt>
  <w:p w:rsidR="00734223" w:rsidRPr="008D3E24" w:rsidRDefault="00734223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Default="00734223" w:rsidP="00BD315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4223" w:rsidRDefault="00734223" w:rsidP="00BD3157">
    <w:pPr>
      <w:pStyle w:val="a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Default="0073422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34223" w:rsidRDefault="00734223" w:rsidP="00BD3157">
    <w:pPr>
      <w:pStyle w:val="a9"/>
      <w:tabs>
        <w:tab w:val="clear" w:pos="4677"/>
        <w:tab w:val="clear" w:pos="9355"/>
        <w:tab w:val="left" w:pos="8340"/>
      </w:tabs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Default="00734223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4223" w:rsidRDefault="00734223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23" w:rsidRPr="003B6CB1" w:rsidRDefault="00734223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>
      <w:rPr>
        <w:rStyle w:val="ab"/>
        <w:noProof/>
      </w:rPr>
      <w:t>14</w:t>
    </w:r>
    <w:r w:rsidRPr="003B6CB1">
      <w:rPr>
        <w:rStyle w:val="ab"/>
      </w:rPr>
      <w:fldChar w:fldCharType="end"/>
    </w:r>
  </w:p>
  <w:p w:rsidR="00734223" w:rsidRPr="008D3E24" w:rsidRDefault="00734223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BAC"/>
    <w:rsid w:val="00020263"/>
    <w:rsid w:val="00020C88"/>
    <w:rsid w:val="00025E6A"/>
    <w:rsid w:val="0003547E"/>
    <w:rsid w:val="00036044"/>
    <w:rsid w:val="0004248C"/>
    <w:rsid w:val="00045E09"/>
    <w:rsid w:val="0005086A"/>
    <w:rsid w:val="000518FB"/>
    <w:rsid w:val="00051D60"/>
    <w:rsid w:val="00066EF6"/>
    <w:rsid w:val="00073045"/>
    <w:rsid w:val="00073258"/>
    <w:rsid w:val="00082348"/>
    <w:rsid w:val="00083289"/>
    <w:rsid w:val="000901BA"/>
    <w:rsid w:val="00090CB7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30575"/>
    <w:rsid w:val="00130DDA"/>
    <w:rsid w:val="0014223B"/>
    <w:rsid w:val="00144DBE"/>
    <w:rsid w:val="00161711"/>
    <w:rsid w:val="00163D2D"/>
    <w:rsid w:val="00165762"/>
    <w:rsid w:val="001657B2"/>
    <w:rsid w:val="0016708C"/>
    <w:rsid w:val="0016747C"/>
    <w:rsid w:val="001678E1"/>
    <w:rsid w:val="00167B95"/>
    <w:rsid w:val="0017369C"/>
    <w:rsid w:val="00173E86"/>
    <w:rsid w:val="001752F4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56EF"/>
    <w:rsid w:val="0021051E"/>
    <w:rsid w:val="00212846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5FE9"/>
    <w:rsid w:val="0033294E"/>
    <w:rsid w:val="0033299F"/>
    <w:rsid w:val="00333709"/>
    <w:rsid w:val="00336728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3CEB"/>
    <w:rsid w:val="003D4F8C"/>
    <w:rsid w:val="003D5F40"/>
    <w:rsid w:val="003E0D39"/>
    <w:rsid w:val="003E1903"/>
    <w:rsid w:val="003E1976"/>
    <w:rsid w:val="003E4F48"/>
    <w:rsid w:val="003E55B0"/>
    <w:rsid w:val="003E73D3"/>
    <w:rsid w:val="003F5A10"/>
    <w:rsid w:val="003F66F5"/>
    <w:rsid w:val="003F7137"/>
    <w:rsid w:val="003F775F"/>
    <w:rsid w:val="00406DBE"/>
    <w:rsid w:val="00410895"/>
    <w:rsid w:val="004135E1"/>
    <w:rsid w:val="0041509D"/>
    <w:rsid w:val="0042094E"/>
    <w:rsid w:val="00423238"/>
    <w:rsid w:val="00424443"/>
    <w:rsid w:val="00424A20"/>
    <w:rsid w:val="004254FC"/>
    <w:rsid w:val="00437690"/>
    <w:rsid w:val="004409C7"/>
    <w:rsid w:val="00441826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F9"/>
    <w:rsid w:val="0055542C"/>
    <w:rsid w:val="005576F7"/>
    <w:rsid w:val="00563B5D"/>
    <w:rsid w:val="005644EC"/>
    <w:rsid w:val="005667CB"/>
    <w:rsid w:val="00570333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31CA"/>
    <w:rsid w:val="005941E6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10731"/>
    <w:rsid w:val="0061210E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70ACC"/>
    <w:rsid w:val="006769F1"/>
    <w:rsid w:val="00681C52"/>
    <w:rsid w:val="00681E93"/>
    <w:rsid w:val="00685EA5"/>
    <w:rsid w:val="0068714E"/>
    <w:rsid w:val="00695DCD"/>
    <w:rsid w:val="00695E3D"/>
    <w:rsid w:val="006A33ED"/>
    <w:rsid w:val="006A568A"/>
    <w:rsid w:val="006A7370"/>
    <w:rsid w:val="006C2ADD"/>
    <w:rsid w:val="006C2FA1"/>
    <w:rsid w:val="006D3151"/>
    <w:rsid w:val="006E1CC0"/>
    <w:rsid w:val="006E2118"/>
    <w:rsid w:val="006F52DB"/>
    <w:rsid w:val="007010F0"/>
    <w:rsid w:val="00701EC2"/>
    <w:rsid w:val="007032A2"/>
    <w:rsid w:val="007051FE"/>
    <w:rsid w:val="0070663E"/>
    <w:rsid w:val="00706F79"/>
    <w:rsid w:val="00710852"/>
    <w:rsid w:val="007304C2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D30FF"/>
    <w:rsid w:val="007D48A9"/>
    <w:rsid w:val="007D5F8C"/>
    <w:rsid w:val="007E0F92"/>
    <w:rsid w:val="007F6A6B"/>
    <w:rsid w:val="008006AA"/>
    <w:rsid w:val="0080103F"/>
    <w:rsid w:val="008039F0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37E2"/>
    <w:rsid w:val="0098667B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C53A4"/>
    <w:rsid w:val="009D1088"/>
    <w:rsid w:val="009D1FB5"/>
    <w:rsid w:val="009D3107"/>
    <w:rsid w:val="009D3DEB"/>
    <w:rsid w:val="009D68E4"/>
    <w:rsid w:val="009E0125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13F8B"/>
    <w:rsid w:val="00A16201"/>
    <w:rsid w:val="00A21E97"/>
    <w:rsid w:val="00A24A6E"/>
    <w:rsid w:val="00A2631C"/>
    <w:rsid w:val="00A30EA3"/>
    <w:rsid w:val="00A37D28"/>
    <w:rsid w:val="00A421F7"/>
    <w:rsid w:val="00A54C2D"/>
    <w:rsid w:val="00A57C33"/>
    <w:rsid w:val="00A6330C"/>
    <w:rsid w:val="00A63AD6"/>
    <w:rsid w:val="00A63C64"/>
    <w:rsid w:val="00A7395D"/>
    <w:rsid w:val="00A73E45"/>
    <w:rsid w:val="00A753B5"/>
    <w:rsid w:val="00A77ECD"/>
    <w:rsid w:val="00A9012E"/>
    <w:rsid w:val="00A92E92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4F38"/>
    <w:rsid w:val="00BB5157"/>
    <w:rsid w:val="00BB6B09"/>
    <w:rsid w:val="00BB7F8B"/>
    <w:rsid w:val="00BC1446"/>
    <w:rsid w:val="00BC144F"/>
    <w:rsid w:val="00BC2E8A"/>
    <w:rsid w:val="00BC52BB"/>
    <w:rsid w:val="00BC68A5"/>
    <w:rsid w:val="00BD030D"/>
    <w:rsid w:val="00BD3157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40D2C"/>
    <w:rsid w:val="00C41949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137A"/>
    <w:rsid w:val="00C816AF"/>
    <w:rsid w:val="00C81D5B"/>
    <w:rsid w:val="00C85C63"/>
    <w:rsid w:val="00C91E11"/>
    <w:rsid w:val="00CA06E1"/>
    <w:rsid w:val="00CA403C"/>
    <w:rsid w:val="00CB4FA8"/>
    <w:rsid w:val="00CC636D"/>
    <w:rsid w:val="00CD7CC6"/>
    <w:rsid w:val="00CE3668"/>
    <w:rsid w:val="00CF1AED"/>
    <w:rsid w:val="00CF3970"/>
    <w:rsid w:val="00CF5A37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6E9C"/>
    <w:rsid w:val="00D92862"/>
    <w:rsid w:val="00D93F53"/>
    <w:rsid w:val="00D94475"/>
    <w:rsid w:val="00DB4142"/>
    <w:rsid w:val="00DB5B62"/>
    <w:rsid w:val="00DB5F12"/>
    <w:rsid w:val="00DC3C10"/>
    <w:rsid w:val="00DC46E3"/>
    <w:rsid w:val="00DD3170"/>
    <w:rsid w:val="00DE067A"/>
    <w:rsid w:val="00DE0B27"/>
    <w:rsid w:val="00DF3C21"/>
    <w:rsid w:val="00DF5229"/>
    <w:rsid w:val="00DF6684"/>
    <w:rsid w:val="00E03D5D"/>
    <w:rsid w:val="00E03E21"/>
    <w:rsid w:val="00E14EEE"/>
    <w:rsid w:val="00E163C0"/>
    <w:rsid w:val="00E17ACE"/>
    <w:rsid w:val="00E2033C"/>
    <w:rsid w:val="00E20935"/>
    <w:rsid w:val="00E21848"/>
    <w:rsid w:val="00E22278"/>
    <w:rsid w:val="00E25CA9"/>
    <w:rsid w:val="00E32862"/>
    <w:rsid w:val="00E41294"/>
    <w:rsid w:val="00E41E7D"/>
    <w:rsid w:val="00E52673"/>
    <w:rsid w:val="00E54010"/>
    <w:rsid w:val="00E6229D"/>
    <w:rsid w:val="00E70625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F05BB"/>
    <w:rsid w:val="00EF1742"/>
    <w:rsid w:val="00EF5BE7"/>
    <w:rsid w:val="00EF6824"/>
    <w:rsid w:val="00F07ED7"/>
    <w:rsid w:val="00F14416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414DF"/>
    <w:rsid w:val="00F47027"/>
    <w:rsid w:val="00F60211"/>
    <w:rsid w:val="00F61676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8441-3B0F-4DED-BCF6-CFD25D8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56</Pages>
  <Words>9898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Адм5</dc:creator>
  <cp:lastModifiedBy>SP</cp:lastModifiedBy>
  <cp:revision>31</cp:revision>
  <cp:lastPrinted>2016-06-16T13:02:00Z</cp:lastPrinted>
  <dcterms:created xsi:type="dcterms:W3CDTF">2016-05-25T09:29:00Z</dcterms:created>
  <dcterms:modified xsi:type="dcterms:W3CDTF">2016-06-16T13:04:00Z</dcterms:modified>
</cp:coreProperties>
</file>