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DC145F" w:rsidRDefault="001B355B" w:rsidP="00062F9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A76F8F" w:rsidRPr="00A76F8F">
        <w:rPr>
          <w:rFonts w:ascii="PT Astra Serif" w:hAnsi="PT Astra Serif"/>
          <w:sz w:val="24"/>
          <w:szCs w:val="24"/>
        </w:rPr>
        <w:t>«</w:t>
      </w:r>
      <w:r w:rsidR="00962FE2" w:rsidRPr="00962FE2">
        <w:rPr>
          <w:rFonts w:ascii="PT Astra Serif" w:hAnsi="PT Astra Serif"/>
          <w:sz w:val="24"/>
          <w:szCs w:val="24"/>
        </w:rPr>
        <w:t xml:space="preserve">О признании </w:t>
      </w:r>
      <w:proofErr w:type="gramStart"/>
      <w:r w:rsidR="00962FE2" w:rsidRPr="00962FE2">
        <w:rPr>
          <w:rFonts w:ascii="PT Astra Serif" w:hAnsi="PT Astra Serif"/>
          <w:sz w:val="24"/>
          <w:szCs w:val="24"/>
        </w:rPr>
        <w:t>утратившим</w:t>
      </w:r>
      <w:r w:rsidR="00326BE0">
        <w:rPr>
          <w:rFonts w:ascii="PT Astra Serif" w:hAnsi="PT Astra Serif"/>
          <w:sz w:val="24"/>
          <w:szCs w:val="24"/>
        </w:rPr>
        <w:t>и</w:t>
      </w:r>
      <w:proofErr w:type="gramEnd"/>
      <w:r w:rsidR="00962FE2" w:rsidRPr="00962FE2">
        <w:rPr>
          <w:rFonts w:ascii="PT Astra Serif" w:hAnsi="PT Astra Serif"/>
          <w:sz w:val="24"/>
          <w:szCs w:val="24"/>
        </w:rPr>
        <w:t xml:space="preserve"> силу </w:t>
      </w:r>
      <w:r w:rsidR="00326BE0">
        <w:rPr>
          <w:rFonts w:ascii="PT Astra Serif" w:hAnsi="PT Astra Serif"/>
          <w:sz w:val="24"/>
          <w:szCs w:val="24"/>
        </w:rPr>
        <w:t xml:space="preserve">отдельных нормативных правовых актов администрации </w:t>
      </w:r>
      <w:r w:rsidR="00DC145F">
        <w:rPr>
          <w:rFonts w:ascii="PT Astra Serif" w:hAnsi="PT Astra Serif"/>
          <w:sz w:val="24"/>
          <w:szCs w:val="24"/>
        </w:rPr>
        <w:t>муниципального образования Щекинский район»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DC145F" w:rsidRDefault="002B3207" w:rsidP="00DC145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образования Щекинский район, </w:t>
      </w:r>
      <w:proofErr w:type="gramStart"/>
      <w:r w:rsidRPr="006A6ED9">
        <w:rPr>
          <w:rFonts w:ascii="PT Astra Serif" w:hAnsi="PT Astra Serif"/>
          <w:sz w:val="24"/>
          <w:szCs w:val="24"/>
        </w:rPr>
        <w:t>утвержденных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 xml:space="preserve">3-398, проведена антикоррупционная экспертиза проекта нормативного правового акта: </w:t>
      </w:r>
      <w:r w:rsidR="00DC145F" w:rsidRPr="00A76F8F">
        <w:rPr>
          <w:rFonts w:ascii="PT Astra Serif" w:hAnsi="PT Astra Serif"/>
          <w:sz w:val="24"/>
          <w:szCs w:val="24"/>
        </w:rPr>
        <w:t>«</w:t>
      </w:r>
      <w:r w:rsidR="00326BE0" w:rsidRPr="00326BE0">
        <w:rPr>
          <w:rFonts w:ascii="PT Astra Serif" w:hAnsi="PT Astra Serif"/>
          <w:sz w:val="24"/>
          <w:szCs w:val="24"/>
        </w:rPr>
        <w:t xml:space="preserve">О признании </w:t>
      </w:r>
      <w:proofErr w:type="gramStart"/>
      <w:r w:rsidR="00326BE0" w:rsidRPr="00326BE0">
        <w:rPr>
          <w:rFonts w:ascii="PT Astra Serif" w:hAnsi="PT Astra Serif"/>
          <w:sz w:val="24"/>
          <w:szCs w:val="24"/>
        </w:rPr>
        <w:t>утратившими</w:t>
      </w:r>
      <w:proofErr w:type="gramEnd"/>
      <w:r w:rsidR="00326BE0" w:rsidRPr="00326BE0">
        <w:rPr>
          <w:rFonts w:ascii="PT Astra Serif" w:hAnsi="PT Astra Serif"/>
          <w:sz w:val="24"/>
          <w:szCs w:val="24"/>
        </w:rPr>
        <w:t xml:space="preserve"> силу отдельных нормативных правовых актов администрации муниципального образования Щекинский район</w:t>
      </w:r>
      <w:r w:rsidR="00DC145F">
        <w:rPr>
          <w:rFonts w:ascii="PT Astra Serif" w:hAnsi="PT Astra Serif"/>
          <w:sz w:val="24"/>
          <w:szCs w:val="24"/>
        </w:rPr>
        <w:t xml:space="preserve">»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DC145F" w:rsidRDefault="00B84786" w:rsidP="00DC145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DC145F" w:rsidRPr="00A76F8F">
        <w:rPr>
          <w:rFonts w:ascii="PT Astra Serif" w:hAnsi="PT Astra Serif"/>
          <w:sz w:val="24"/>
          <w:szCs w:val="24"/>
        </w:rPr>
        <w:t>«</w:t>
      </w:r>
      <w:r w:rsidR="00326BE0" w:rsidRPr="00326BE0">
        <w:rPr>
          <w:rFonts w:ascii="PT Astra Serif" w:hAnsi="PT Astra Serif"/>
          <w:sz w:val="24"/>
          <w:szCs w:val="24"/>
        </w:rPr>
        <w:t xml:space="preserve">О признании </w:t>
      </w:r>
      <w:proofErr w:type="gramStart"/>
      <w:r w:rsidR="00326BE0" w:rsidRPr="00326BE0">
        <w:rPr>
          <w:rFonts w:ascii="PT Astra Serif" w:hAnsi="PT Astra Serif"/>
          <w:sz w:val="24"/>
          <w:szCs w:val="24"/>
        </w:rPr>
        <w:t>утратившими</w:t>
      </w:r>
      <w:proofErr w:type="gramEnd"/>
      <w:r w:rsidR="00326BE0" w:rsidRPr="00326BE0">
        <w:rPr>
          <w:rFonts w:ascii="PT Astra Serif" w:hAnsi="PT Astra Serif"/>
          <w:sz w:val="24"/>
          <w:szCs w:val="24"/>
        </w:rPr>
        <w:t xml:space="preserve"> силу отдельных нормативных правовых актов администрации муниципального образования Щекинский район</w:t>
      </w:r>
      <w:r w:rsidR="00DC145F">
        <w:rPr>
          <w:rFonts w:ascii="PT Astra Serif" w:hAnsi="PT Astra Serif"/>
          <w:sz w:val="24"/>
          <w:szCs w:val="24"/>
        </w:rPr>
        <w:t xml:space="preserve">» </w:t>
      </w:r>
      <w:r w:rsidRPr="006A6ED9">
        <w:rPr>
          <w:rFonts w:ascii="PT Astra Serif" w:hAnsi="PT Astra Serif"/>
          <w:sz w:val="24"/>
          <w:szCs w:val="24"/>
        </w:rPr>
        <w:t>коррупциогенные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6A6ED9" w:rsidRDefault="00326BE0" w:rsidP="00DC145F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12.07</w:t>
      </w:r>
      <w:r w:rsidR="00B14EE2" w:rsidRPr="006A6ED9">
        <w:rPr>
          <w:rFonts w:ascii="PT Astra Serif" w:hAnsi="PT Astra Serif"/>
          <w:sz w:val="24"/>
          <w:szCs w:val="24"/>
        </w:rPr>
        <w:t>.20</w:t>
      </w:r>
      <w:r w:rsidR="00062F90">
        <w:rPr>
          <w:rFonts w:ascii="PT Astra Serif" w:hAnsi="PT Astra Serif"/>
          <w:sz w:val="24"/>
          <w:szCs w:val="24"/>
        </w:rPr>
        <w:t>21</w:t>
      </w: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Pr="00DC145F" w:rsidRDefault="00A76F8F">
      <w:pPr>
        <w:rPr>
          <w:rFonts w:ascii="PT Astra Serif" w:hAnsi="PT Astra Serif"/>
          <w:sz w:val="20"/>
          <w:szCs w:val="20"/>
        </w:rPr>
      </w:pPr>
    </w:p>
    <w:p w:rsidR="00DC145F" w:rsidRDefault="00DC145F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DC145F" w:rsidRDefault="00DC145F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DC145F" w:rsidRDefault="00DC145F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326BE0" w:rsidRDefault="00326BE0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326BE0" w:rsidRDefault="00326BE0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326BE0" w:rsidRDefault="00326BE0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326BE0" w:rsidRDefault="00326BE0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326BE0" w:rsidRDefault="00326BE0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326BE0" w:rsidRDefault="00326BE0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326BE0" w:rsidRDefault="00326BE0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326BE0" w:rsidRDefault="00326BE0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326BE0" w:rsidRDefault="00326BE0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326BE0" w:rsidRDefault="00326BE0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326BE0" w:rsidRDefault="00326BE0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:rsidR="006A6ED9" w:rsidRPr="00DC145F" w:rsidRDefault="00326BE0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Исп</w:t>
      </w:r>
      <w:r w:rsidR="006A6ED9" w:rsidRPr="00DC145F">
        <w:rPr>
          <w:rFonts w:ascii="PT Astra Serif" w:hAnsi="PT Astra Serif"/>
          <w:sz w:val="20"/>
          <w:szCs w:val="20"/>
        </w:rPr>
        <w:t>.</w:t>
      </w:r>
      <w:r w:rsidR="00F353C6" w:rsidRPr="00DC145F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Разина Анна Александровна</w:t>
      </w:r>
      <w:bookmarkStart w:id="0" w:name="_GoBack"/>
      <w:bookmarkEnd w:id="0"/>
      <w:r w:rsidR="00DC145F">
        <w:rPr>
          <w:rFonts w:ascii="PT Astra Serif" w:hAnsi="PT Astra Serif"/>
          <w:sz w:val="20"/>
          <w:szCs w:val="20"/>
        </w:rPr>
        <w:t>,</w:t>
      </w:r>
    </w:p>
    <w:p w:rsidR="006A6ED9" w:rsidRPr="00DC145F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DC145F">
        <w:rPr>
          <w:rFonts w:ascii="PT Astra Serif" w:hAnsi="PT Astra Serif"/>
          <w:sz w:val="20"/>
          <w:szCs w:val="20"/>
        </w:rPr>
        <w:t>Тел. </w:t>
      </w:r>
      <w:r w:rsidR="004E155D" w:rsidRPr="00DC145F">
        <w:rPr>
          <w:rFonts w:ascii="PT Astra Serif" w:hAnsi="PT Astra Serif"/>
          <w:sz w:val="20"/>
          <w:szCs w:val="20"/>
        </w:rPr>
        <w:t>(</w:t>
      </w:r>
      <w:r w:rsidR="00062F90" w:rsidRPr="00DC145F">
        <w:rPr>
          <w:rFonts w:ascii="PT Astra Serif" w:hAnsi="PT Astra Serif"/>
          <w:sz w:val="20"/>
          <w:szCs w:val="20"/>
        </w:rPr>
        <w:t>48751</w:t>
      </w:r>
      <w:r w:rsidR="004E155D" w:rsidRPr="00DC145F">
        <w:rPr>
          <w:rFonts w:ascii="PT Astra Serif" w:hAnsi="PT Astra Serif"/>
          <w:sz w:val="20"/>
          <w:szCs w:val="20"/>
        </w:rPr>
        <w:t xml:space="preserve">) </w:t>
      </w:r>
      <w:r w:rsidR="00DC145F">
        <w:rPr>
          <w:rFonts w:ascii="PT Astra Serif" w:hAnsi="PT Astra Serif"/>
          <w:sz w:val="20"/>
          <w:szCs w:val="20"/>
        </w:rPr>
        <w:t>5-10-49</w:t>
      </w:r>
    </w:p>
    <w:sectPr w:rsidR="006A6ED9" w:rsidRPr="00DC145F" w:rsidSect="00DC14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26BE0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C2D8C"/>
    <w:rsid w:val="00CE25DA"/>
    <w:rsid w:val="00D21097"/>
    <w:rsid w:val="00D351CB"/>
    <w:rsid w:val="00DC145F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45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4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E7D1DB5-7671-4703-B2E7-BD8F294A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2021-07-12T07:30:00Z</cp:lastPrinted>
  <dcterms:created xsi:type="dcterms:W3CDTF">2021-07-12T07:31:00Z</dcterms:created>
  <dcterms:modified xsi:type="dcterms:W3CDTF">2021-07-12T07:31:00Z</dcterms:modified>
</cp:coreProperties>
</file>