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F4" w:rsidRPr="006A49C1" w:rsidRDefault="003C0CF4" w:rsidP="003C0CF4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ИНФОРМАЦИОННОЕ СООБЩЕНИЕ </w:t>
      </w:r>
    </w:p>
    <w:p w:rsidR="003C0CF4" w:rsidRPr="006A49C1" w:rsidRDefault="003C0CF4" w:rsidP="006A49C1">
      <w:pPr>
        <w:shd w:val="clear" w:color="auto" w:fill="FFFFFF"/>
        <w:spacing w:after="0"/>
        <w:ind w:right="28" w:firstLine="709"/>
        <w:jc w:val="both"/>
        <w:rPr>
          <w:rFonts w:ascii="PT Astra Serif" w:hAnsi="PT Astra Serif"/>
          <w:b/>
          <w:color w:val="010101"/>
          <w:sz w:val="28"/>
          <w:szCs w:val="28"/>
        </w:rPr>
      </w:pPr>
      <w:r w:rsidRPr="006A49C1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</w:t>
      </w:r>
      <w:r w:rsidR="005C2514" w:rsidRPr="006A49C1">
        <w:rPr>
          <w:rFonts w:ascii="PT Astra Serif" w:hAnsi="PT Astra Serif"/>
          <w:sz w:val="28"/>
          <w:szCs w:val="28"/>
        </w:rPr>
        <w:t xml:space="preserve">антикоррупционной экспертизы </w:t>
      </w:r>
      <w:r w:rsidR="005C2514" w:rsidRPr="005B2684">
        <w:rPr>
          <w:rFonts w:ascii="PT Astra Serif" w:hAnsi="PT Astra Serif"/>
          <w:sz w:val="28"/>
          <w:szCs w:val="28"/>
        </w:rPr>
        <w:t>«</w:t>
      </w:r>
      <w:r w:rsidR="002C6BBF">
        <w:rPr>
          <w:rFonts w:ascii="PT Astra Serif" w:hAnsi="PT Astra Serif"/>
          <w:sz w:val="28"/>
          <w:szCs w:val="28"/>
        </w:rPr>
        <w:t>31</w:t>
      </w:r>
      <w:r w:rsidRPr="005B2684">
        <w:rPr>
          <w:rFonts w:ascii="PT Astra Serif" w:hAnsi="PT Astra Serif"/>
          <w:sz w:val="28"/>
          <w:szCs w:val="28"/>
        </w:rPr>
        <w:t xml:space="preserve">» </w:t>
      </w:r>
      <w:r w:rsidR="002C6BBF">
        <w:rPr>
          <w:rFonts w:ascii="PT Astra Serif" w:hAnsi="PT Astra Serif"/>
          <w:sz w:val="28"/>
          <w:szCs w:val="28"/>
        </w:rPr>
        <w:t>мая</w:t>
      </w:r>
      <w:r w:rsidR="008F1C86">
        <w:rPr>
          <w:rFonts w:ascii="PT Astra Serif" w:hAnsi="PT Astra Serif"/>
          <w:sz w:val="28"/>
          <w:szCs w:val="28"/>
        </w:rPr>
        <w:t xml:space="preserve"> </w:t>
      </w:r>
      <w:r w:rsidR="008F1C86" w:rsidRPr="00283BC3">
        <w:rPr>
          <w:rFonts w:ascii="PT Astra Serif" w:hAnsi="PT Astra Serif"/>
          <w:sz w:val="28"/>
          <w:szCs w:val="28"/>
        </w:rPr>
        <w:t>202</w:t>
      </w:r>
      <w:r w:rsidR="002C6BBF">
        <w:rPr>
          <w:rFonts w:ascii="PT Astra Serif" w:hAnsi="PT Astra Serif"/>
          <w:sz w:val="28"/>
          <w:szCs w:val="28"/>
        </w:rPr>
        <w:t>3</w:t>
      </w:r>
      <w:r w:rsidRPr="006A49C1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Собрания </w:t>
      </w:r>
      <w:r w:rsidR="0001358A">
        <w:rPr>
          <w:rFonts w:ascii="PT Astra Serif" w:hAnsi="PT Astra Serif"/>
          <w:sz w:val="28"/>
          <w:szCs w:val="28"/>
        </w:rPr>
        <w:t>представителей</w:t>
      </w:r>
      <w:r w:rsidRPr="006A49C1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6A49C1">
        <w:rPr>
          <w:rFonts w:ascii="PT Astra Serif" w:hAnsi="PT Astra Serif"/>
          <w:sz w:val="28"/>
          <w:szCs w:val="28"/>
        </w:rPr>
        <w:t xml:space="preserve">                   </w:t>
      </w:r>
      <w:proofErr w:type="spellStart"/>
      <w:r w:rsidRPr="006A49C1">
        <w:rPr>
          <w:rFonts w:ascii="PT Astra Serif" w:hAnsi="PT Astra Serif"/>
          <w:sz w:val="28"/>
          <w:szCs w:val="28"/>
        </w:rPr>
        <w:t>Щекинск</w:t>
      </w:r>
      <w:r w:rsidR="0001358A">
        <w:rPr>
          <w:rFonts w:ascii="PT Astra Serif" w:hAnsi="PT Astra Serif"/>
          <w:sz w:val="28"/>
          <w:szCs w:val="28"/>
        </w:rPr>
        <w:t>ий</w:t>
      </w:r>
      <w:proofErr w:type="spellEnd"/>
      <w:r w:rsidRPr="006A49C1">
        <w:rPr>
          <w:rFonts w:ascii="PT Astra Serif" w:hAnsi="PT Astra Serif"/>
          <w:sz w:val="28"/>
          <w:szCs w:val="28"/>
        </w:rPr>
        <w:t xml:space="preserve"> район</w:t>
      </w:r>
      <w:r w:rsidR="008F1C86">
        <w:rPr>
          <w:rFonts w:ascii="PT Astra Serif" w:hAnsi="PT Astra Serif"/>
          <w:sz w:val="28"/>
          <w:szCs w:val="28"/>
        </w:rPr>
        <w:t xml:space="preserve"> «</w:t>
      </w:r>
      <w:r w:rsidR="008F1C86" w:rsidRPr="008F1C86">
        <w:rPr>
          <w:rFonts w:ascii="PT Astra Serif" w:hAnsi="PT Astra Serif"/>
          <w:sz w:val="28"/>
          <w:szCs w:val="28"/>
        </w:rPr>
        <w:t xml:space="preserve">О внесении изменений в решение Собрания представителей муниципального образования </w:t>
      </w:r>
      <w:proofErr w:type="spellStart"/>
      <w:r w:rsidR="008F1C86" w:rsidRPr="008F1C86">
        <w:rPr>
          <w:rFonts w:ascii="PT Astra Serif" w:hAnsi="PT Astra Serif"/>
          <w:sz w:val="28"/>
          <w:szCs w:val="28"/>
        </w:rPr>
        <w:t>Щекинский</w:t>
      </w:r>
      <w:proofErr w:type="spellEnd"/>
      <w:r w:rsidR="008F1C86" w:rsidRPr="008F1C86">
        <w:rPr>
          <w:rFonts w:ascii="PT Astra Serif" w:hAnsi="PT Astra Serif"/>
          <w:sz w:val="28"/>
          <w:szCs w:val="28"/>
        </w:rPr>
        <w:t xml:space="preserve"> район от 26.02.2019 № 9/87 «Об  утверждении Схемы территориального планирования муниципального образования </w:t>
      </w:r>
      <w:proofErr w:type="spellStart"/>
      <w:r w:rsidR="008F1C86" w:rsidRPr="008F1C86">
        <w:rPr>
          <w:rFonts w:ascii="PT Astra Serif" w:hAnsi="PT Astra Serif"/>
          <w:sz w:val="28"/>
          <w:szCs w:val="28"/>
        </w:rPr>
        <w:t>Щекинский</w:t>
      </w:r>
      <w:proofErr w:type="spellEnd"/>
      <w:r w:rsidR="008F1C86" w:rsidRPr="008F1C86">
        <w:rPr>
          <w:rFonts w:ascii="PT Astra Serif" w:hAnsi="PT Astra Serif"/>
          <w:sz w:val="28"/>
          <w:szCs w:val="28"/>
        </w:rPr>
        <w:t xml:space="preserve"> район»</w:t>
      </w:r>
      <w:r w:rsidR="009C5B53" w:rsidRPr="006A49C1">
        <w:rPr>
          <w:rFonts w:ascii="PT Astra Serif" w:hAnsi="PT Astra Serif"/>
          <w:sz w:val="28"/>
          <w:szCs w:val="28"/>
        </w:rPr>
        <w:t xml:space="preserve"> </w:t>
      </w:r>
      <w:r w:rsidR="005C7EF2" w:rsidRPr="006A49C1">
        <w:rPr>
          <w:rFonts w:ascii="PT Astra Serif" w:hAnsi="PT Astra Serif"/>
          <w:sz w:val="28"/>
          <w:szCs w:val="28"/>
        </w:rPr>
        <w:t>р</w:t>
      </w:r>
      <w:r w:rsidRPr="006A49C1">
        <w:rPr>
          <w:rFonts w:ascii="PT Astra Serif" w:hAnsi="PT Astra Serif"/>
          <w:sz w:val="28"/>
          <w:szCs w:val="28"/>
        </w:rPr>
        <w:t xml:space="preserve">азмещен в сети Интернет. </w:t>
      </w:r>
    </w:p>
    <w:p w:rsidR="003C0CF4" w:rsidRPr="006A49C1" w:rsidRDefault="003C0CF4" w:rsidP="006A49C1">
      <w:pPr>
        <w:shd w:val="clear" w:color="auto" w:fill="FFFFFF"/>
        <w:spacing w:after="0"/>
        <w:ind w:right="30" w:firstLine="708"/>
        <w:jc w:val="both"/>
        <w:rPr>
          <w:rFonts w:ascii="PT Astra Serif" w:hAnsi="PT Astra Serif"/>
          <w:b/>
          <w:color w:val="010101"/>
          <w:sz w:val="28"/>
          <w:szCs w:val="28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 w:rsidR="00EA6361" w:rsidRPr="006A49C1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.4. Порядка </w:t>
      </w:r>
      <w:r w:rsidRPr="006A49C1">
        <w:rPr>
          <w:rFonts w:ascii="PT Astra Serif" w:hAnsi="PT Astra Serif"/>
          <w:sz w:val="28"/>
          <w:szCs w:val="28"/>
        </w:rPr>
        <w:t>проведения антикоррупционной экспертизы муниципальных нормативных правовых актов и их проектов</w:t>
      </w:r>
      <w:r w:rsidR="00EA6361" w:rsidRPr="006A49C1">
        <w:rPr>
          <w:rFonts w:ascii="PT Astra Serif" w:hAnsi="PT Astra Serif"/>
          <w:sz w:val="28"/>
          <w:szCs w:val="28"/>
        </w:rPr>
        <w:t xml:space="preserve"> 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составляет 7 рабочих дней </w:t>
      </w:r>
      <w:r w:rsidR="007C12FB">
        <w:rPr>
          <w:rFonts w:ascii="PT Astra Serif" w:eastAsia="Times New Roman" w:hAnsi="PT Astra Serif"/>
          <w:sz w:val="28"/>
          <w:szCs w:val="28"/>
          <w:lang w:eastAsia="ru-RU"/>
        </w:rPr>
        <w:t>после даты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размещения проекта муниципального нормативного правового акта в сети Интернет для обеспечения проведения независимой антикоррупционной экспертизы </w:t>
      </w:r>
      <w:r w:rsid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 </w:t>
      </w:r>
      <w:r w:rsidR="005B2684" w:rsidRPr="005B2684">
        <w:rPr>
          <w:rFonts w:ascii="PT Astra Serif" w:hAnsi="PT Astra Serif"/>
          <w:sz w:val="28"/>
          <w:szCs w:val="28"/>
        </w:rPr>
        <w:t>«</w:t>
      </w:r>
      <w:r w:rsidR="002C6BBF">
        <w:rPr>
          <w:rFonts w:ascii="PT Astra Serif" w:hAnsi="PT Astra Serif"/>
          <w:sz w:val="28"/>
          <w:szCs w:val="28"/>
        </w:rPr>
        <w:t>31</w:t>
      </w:r>
      <w:r w:rsidR="005B2684" w:rsidRPr="005B2684">
        <w:rPr>
          <w:rFonts w:ascii="PT Astra Serif" w:hAnsi="PT Astra Serif"/>
          <w:sz w:val="28"/>
          <w:szCs w:val="28"/>
        </w:rPr>
        <w:t xml:space="preserve">» </w:t>
      </w:r>
      <w:r w:rsidR="002C6BBF">
        <w:rPr>
          <w:rFonts w:ascii="PT Astra Serif" w:hAnsi="PT Astra Serif"/>
          <w:sz w:val="28"/>
          <w:szCs w:val="28"/>
        </w:rPr>
        <w:t>мая</w:t>
      </w:r>
      <w:r w:rsidR="008F1C86">
        <w:rPr>
          <w:rFonts w:ascii="PT Astra Serif" w:hAnsi="PT Astra Serif"/>
          <w:sz w:val="28"/>
          <w:szCs w:val="28"/>
        </w:rPr>
        <w:t xml:space="preserve"> </w:t>
      </w:r>
      <w:r w:rsidR="008F1C86" w:rsidRPr="00283BC3">
        <w:rPr>
          <w:rFonts w:ascii="PT Astra Serif" w:hAnsi="PT Astra Serif"/>
          <w:sz w:val="28"/>
          <w:szCs w:val="28"/>
        </w:rPr>
        <w:t>202</w:t>
      </w:r>
      <w:r w:rsidR="002C6BBF">
        <w:rPr>
          <w:rFonts w:ascii="PT Astra Serif" w:hAnsi="PT Astra Serif"/>
          <w:sz w:val="28"/>
          <w:szCs w:val="28"/>
        </w:rPr>
        <w:t>3</w:t>
      </w:r>
      <w:r w:rsidR="008F1C86">
        <w:rPr>
          <w:rFonts w:ascii="PT Astra Serif" w:hAnsi="PT Astra Serif"/>
          <w:sz w:val="28"/>
          <w:szCs w:val="28"/>
        </w:rPr>
        <w:t xml:space="preserve"> </w:t>
      </w:r>
      <w:r w:rsidR="00EA6361" w:rsidRPr="005B2684">
        <w:rPr>
          <w:rFonts w:ascii="PT Astra Serif" w:eastAsia="Times New Roman" w:hAnsi="PT Astra Serif"/>
          <w:sz w:val="28"/>
          <w:szCs w:val="28"/>
          <w:lang w:eastAsia="ru-RU"/>
        </w:rPr>
        <w:t>года по «</w:t>
      </w:r>
      <w:r w:rsidR="002C6BBF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08</w:t>
      </w:r>
      <w:r w:rsidR="00EA6361" w:rsidRPr="005B2684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2C6BBF">
        <w:rPr>
          <w:rFonts w:ascii="PT Astra Serif" w:hAnsi="PT Astra Serif"/>
          <w:sz w:val="28"/>
          <w:szCs w:val="28"/>
        </w:rPr>
        <w:t>июня</w:t>
      </w:r>
      <w:r w:rsidR="008F1C86">
        <w:rPr>
          <w:rFonts w:ascii="PT Astra Serif" w:hAnsi="PT Astra Serif"/>
          <w:sz w:val="28"/>
          <w:szCs w:val="28"/>
        </w:rPr>
        <w:t xml:space="preserve"> </w:t>
      </w:r>
      <w:r w:rsidR="008F1C86" w:rsidRPr="00283BC3">
        <w:rPr>
          <w:rFonts w:ascii="PT Astra Serif" w:hAnsi="PT Astra Serif"/>
          <w:sz w:val="28"/>
          <w:szCs w:val="28"/>
        </w:rPr>
        <w:t>202</w:t>
      </w:r>
      <w:r w:rsidR="002C6BBF">
        <w:rPr>
          <w:rFonts w:ascii="PT Astra Serif" w:hAnsi="PT Astra Serif"/>
          <w:sz w:val="28"/>
          <w:szCs w:val="28"/>
        </w:rPr>
        <w:t>3</w:t>
      </w:r>
      <w:r w:rsidR="00EA6361" w:rsidRPr="005B2684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</w:p>
    <w:p w:rsidR="003C0CF4" w:rsidRPr="006A49C1" w:rsidRDefault="003C0CF4" w:rsidP="006A49C1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>Щекинского</w:t>
      </w:r>
      <w:proofErr w:type="spellEnd"/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6A49C1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Pr="006A49C1">
        <w:rPr>
          <w:rFonts w:ascii="PT Astra Serif" w:hAnsi="PT Astra Serif"/>
          <w:sz w:val="28"/>
          <w:szCs w:val="28"/>
        </w:rPr>
        <w:t>.</w:t>
      </w:r>
    </w:p>
    <w:p w:rsidR="003C0CF4" w:rsidRPr="006A49C1" w:rsidRDefault="003C0CF4" w:rsidP="003C0CF4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A6361" w:rsidRPr="006A49C1" w:rsidRDefault="00EA6361" w:rsidP="00EA6361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5B2684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2C6BBF">
        <w:rPr>
          <w:rFonts w:ascii="PT Astra Serif" w:eastAsia="Times New Roman" w:hAnsi="PT Astra Serif"/>
          <w:sz w:val="28"/>
          <w:szCs w:val="28"/>
          <w:lang w:eastAsia="ru-RU"/>
        </w:rPr>
        <w:t>31</w:t>
      </w:r>
      <w:r w:rsidRPr="005B2684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="008F1C86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C6BBF">
        <w:rPr>
          <w:rFonts w:ascii="PT Astra Serif" w:hAnsi="PT Astra Serif"/>
          <w:sz w:val="28"/>
          <w:szCs w:val="28"/>
        </w:rPr>
        <w:t>ма</w:t>
      </w:r>
      <w:r w:rsidR="008F1C86">
        <w:rPr>
          <w:rFonts w:ascii="PT Astra Serif" w:hAnsi="PT Astra Serif"/>
          <w:sz w:val="28"/>
          <w:szCs w:val="28"/>
        </w:rPr>
        <w:t xml:space="preserve">я </w:t>
      </w:r>
      <w:r w:rsidR="008F1C86" w:rsidRPr="00283BC3">
        <w:rPr>
          <w:rFonts w:ascii="PT Astra Serif" w:hAnsi="PT Astra Serif"/>
          <w:sz w:val="28"/>
          <w:szCs w:val="28"/>
        </w:rPr>
        <w:t>202</w:t>
      </w:r>
      <w:r w:rsidR="002C6BBF">
        <w:rPr>
          <w:rFonts w:ascii="PT Astra Serif" w:hAnsi="PT Astra Serif"/>
          <w:sz w:val="28"/>
          <w:szCs w:val="28"/>
        </w:rPr>
        <w:t>3</w:t>
      </w:r>
      <w:bookmarkStart w:id="0" w:name="_GoBack"/>
      <w:bookmarkEnd w:id="0"/>
      <w:r w:rsidRPr="005B2684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sectPr w:rsidR="006A49C1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F4"/>
    <w:rsid w:val="0001358A"/>
    <w:rsid w:val="00101B77"/>
    <w:rsid w:val="001763AA"/>
    <w:rsid w:val="00250209"/>
    <w:rsid w:val="002C6BBF"/>
    <w:rsid w:val="003C0CF4"/>
    <w:rsid w:val="004016A5"/>
    <w:rsid w:val="00407F5D"/>
    <w:rsid w:val="004F2757"/>
    <w:rsid w:val="005B1E6E"/>
    <w:rsid w:val="005B2684"/>
    <w:rsid w:val="005C2514"/>
    <w:rsid w:val="005C7EF2"/>
    <w:rsid w:val="00606F43"/>
    <w:rsid w:val="00626D6B"/>
    <w:rsid w:val="00647756"/>
    <w:rsid w:val="006A24DE"/>
    <w:rsid w:val="006A49C1"/>
    <w:rsid w:val="00776206"/>
    <w:rsid w:val="007904B8"/>
    <w:rsid w:val="007C12FB"/>
    <w:rsid w:val="00812E43"/>
    <w:rsid w:val="008F1C86"/>
    <w:rsid w:val="008F2796"/>
    <w:rsid w:val="009C5B53"/>
    <w:rsid w:val="009C61D9"/>
    <w:rsid w:val="00BA64B6"/>
    <w:rsid w:val="00BC6315"/>
    <w:rsid w:val="00C82140"/>
    <w:rsid w:val="00CD6242"/>
    <w:rsid w:val="00D57DC5"/>
    <w:rsid w:val="00DF2C58"/>
    <w:rsid w:val="00E72B8B"/>
    <w:rsid w:val="00EA6361"/>
    <w:rsid w:val="00EC220A"/>
    <w:rsid w:val="00F4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756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75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Пользователь</cp:lastModifiedBy>
  <cp:revision>29</cp:revision>
  <cp:lastPrinted>2021-12-15T07:01:00Z</cp:lastPrinted>
  <dcterms:created xsi:type="dcterms:W3CDTF">2017-10-10T11:03:00Z</dcterms:created>
  <dcterms:modified xsi:type="dcterms:W3CDTF">2023-06-09T07:40:00Z</dcterms:modified>
</cp:coreProperties>
</file>