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29" w:rsidRDefault="008D3B29" w:rsidP="008D3B29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37C1DA80" wp14:editId="22E83625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29" w:rsidRPr="002121C5" w:rsidRDefault="008D3B29" w:rsidP="008D3B29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8D3B29" w:rsidRPr="002121C5" w:rsidRDefault="008D3B29" w:rsidP="008D3B29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8D3B29" w:rsidRPr="002121C5" w:rsidRDefault="008D3B29" w:rsidP="008D3B29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8D3B29" w:rsidRPr="002121C5" w:rsidRDefault="008D3B29" w:rsidP="008D3B29">
      <w:pPr>
        <w:spacing w:line="120" w:lineRule="exact"/>
        <w:jc w:val="center"/>
        <w:rPr>
          <w:b/>
        </w:rPr>
      </w:pPr>
    </w:p>
    <w:p w:rsidR="008D3B29" w:rsidRPr="002121C5" w:rsidRDefault="008D3B29" w:rsidP="008D3B29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8D3B29" w:rsidRPr="002E1E92" w:rsidRDefault="008D3B29" w:rsidP="008D3B29">
      <w:pPr>
        <w:spacing w:line="120" w:lineRule="exact"/>
        <w:jc w:val="center"/>
        <w:rPr>
          <w:sz w:val="20"/>
        </w:rPr>
      </w:pPr>
    </w:p>
    <w:p w:rsidR="008D3B29" w:rsidRPr="002E1E92" w:rsidRDefault="008D3B29" w:rsidP="008D3B29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D3B29" w:rsidRPr="003E7370" w:rsidRDefault="008D3B29" w:rsidP="008D3B29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8D3B29" w:rsidRPr="00582871" w:rsidRDefault="008D3B29" w:rsidP="008D3B29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AE59DC" wp14:editId="6EBA26AF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08E" w:rsidRPr="002E1E92" w:rsidRDefault="009E408E" w:rsidP="008D3B2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B81BE4">
                              <w:t>от_</w:t>
                            </w:r>
                            <w:r w:rsidR="00FC3014">
                              <w:rPr>
                                <w:rFonts w:ascii="Arial" w:hAnsi="Arial"/>
                                <w:u w:val="single"/>
                              </w:rPr>
                              <w:t xml:space="preserve"> 21.11.2018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________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FC3014">
                              <w:rPr>
                                <w:rFonts w:ascii="Arial" w:hAnsi="Arial"/>
                                <w:u w:val="single"/>
                              </w:rPr>
                              <w:t>_  11-1538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        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9E408E" w:rsidRPr="002E1E92" w:rsidRDefault="009E408E" w:rsidP="008D3B29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B81BE4">
                        <w:t>от_</w:t>
                      </w:r>
                      <w:r w:rsidR="00FC3014">
                        <w:rPr>
                          <w:rFonts w:ascii="Arial" w:hAnsi="Arial"/>
                          <w:u w:val="single"/>
                        </w:rPr>
                        <w:t xml:space="preserve"> 21.11.2018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________     </w:t>
                      </w:r>
                      <w:r>
                        <w:rPr>
                          <w:rFonts w:ascii="Arial" w:hAnsi="Arial"/>
                        </w:rPr>
                        <w:t xml:space="preserve"> 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 w:rsidR="00FC3014">
                        <w:rPr>
                          <w:rFonts w:ascii="Arial" w:hAnsi="Arial"/>
                          <w:u w:val="single"/>
                        </w:rPr>
                        <w:t>_  11-1538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u w:val="single"/>
                        </w:rPr>
                        <w:t>___        ___</w:t>
                      </w:r>
                    </w:p>
                  </w:txbxContent>
                </v:textbox>
              </v:shape>
            </w:pict>
          </mc:Fallback>
        </mc:AlternateContent>
      </w:r>
    </w:p>
    <w:p w:rsidR="008D3B29" w:rsidRPr="00582871" w:rsidRDefault="008D3B29" w:rsidP="008D3B29">
      <w:pPr>
        <w:ind w:firstLine="142"/>
        <w:rPr>
          <w:rFonts w:ascii="Arial" w:hAnsi="Arial"/>
        </w:rPr>
      </w:pPr>
    </w:p>
    <w:p w:rsidR="008D3B29" w:rsidRDefault="008D3B29" w:rsidP="008D3B29">
      <w:pPr>
        <w:autoSpaceDE w:val="0"/>
        <w:autoSpaceDN w:val="0"/>
        <w:adjustRightInd w:val="0"/>
        <w:ind w:left="851" w:right="566"/>
        <w:jc w:val="center"/>
        <w:rPr>
          <w:b/>
          <w:bCs/>
          <w:color w:val="000000"/>
          <w:sz w:val="28"/>
          <w:szCs w:val="28"/>
        </w:rPr>
      </w:pPr>
    </w:p>
    <w:p w:rsidR="008D3B29" w:rsidRDefault="008D3B29" w:rsidP="008D3B29">
      <w:pPr>
        <w:pStyle w:val="3"/>
        <w:ind w:firstLine="425"/>
        <w:jc w:val="center"/>
        <w:rPr>
          <w:b/>
          <w:bCs/>
          <w:color w:val="000000"/>
          <w:sz w:val="28"/>
          <w:szCs w:val="28"/>
        </w:rPr>
      </w:pPr>
    </w:p>
    <w:p w:rsidR="008D3B29" w:rsidRPr="00EF4030" w:rsidRDefault="008D3B29" w:rsidP="008D3B29">
      <w:pPr>
        <w:pStyle w:val="3"/>
        <w:ind w:firstLine="425"/>
        <w:jc w:val="center"/>
        <w:rPr>
          <w:rFonts w:ascii="Arial" w:hAnsi="Arial" w:cs="Arial"/>
          <w:b/>
          <w:sz w:val="28"/>
          <w:szCs w:val="28"/>
        </w:rPr>
      </w:pPr>
      <w:r w:rsidRPr="00EF4030">
        <w:rPr>
          <w:b/>
          <w:bCs/>
          <w:color w:val="000000"/>
          <w:sz w:val="28"/>
          <w:szCs w:val="28"/>
        </w:rPr>
        <w:t xml:space="preserve">О предоставлении разрешения на условно разрешенный вид использования </w:t>
      </w:r>
      <w:r>
        <w:rPr>
          <w:b/>
          <w:bCs/>
          <w:color w:val="000000"/>
          <w:sz w:val="28"/>
          <w:szCs w:val="28"/>
        </w:rPr>
        <w:t>земельного участка</w:t>
      </w:r>
    </w:p>
    <w:p w:rsidR="008D3B29" w:rsidRDefault="008D3B29" w:rsidP="008D3B2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D3B29" w:rsidRPr="00884CC0" w:rsidRDefault="008D3B29" w:rsidP="008D3B2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8D3B29" w:rsidRPr="00B74C6E" w:rsidRDefault="008D3B29" w:rsidP="008D3B2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>Градостроительным кодексом Российской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рекомендациями Комиссии </w:t>
      </w:r>
      <w:r w:rsidRPr="004D6E35">
        <w:rPr>
          <w:sz w:val="28"/>
          <w:szCs w:val="28"/>
        </w:rPr>
        <w:t xml:space="preserve">по </w:t>
      </w:r>
      <w:r w:rsidRPr="00787FD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 проекта</w:t>
      </w:r>
      <w:r w:rsidRPr="001726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правил </w:t>
      </w:r>
      <w:r>
        <w:rPr>
          <w:sz w:val="28"/>
          <w:szCs w:val="28"/>
        </w:rPr>
        <w:t>землепользования и застройки</w:t>
      </w:r>
      <w:r w:rsidRPr="004D6E35">
        <w:rPr>
          <w:sz w:val="28"/>
          <w:szCs w:val="28"/>
        </w:rPr>
        <w:t xml:space="preserve">  </w:t>
      </w:r>
      <w:r>
        <w:rPr>
          <w:sz w:val="28"/>
          <w:szCs w:val="28"/>
        </w:rPr>
        <w:t>территорий сельских поселений муниципального образования Щекинский район, утвержденной постановлением администрации Щекинского района от 05.04.2016</w:t>
      </w:r>
      <w:r w:rsidRPr="00B74C6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74C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4-323</w:t>
      </w:r>
    </w:p>
    <w:p w:rsidR="008D3B29" w:rsidRPr="00F64BC6" w:rsidRDefault="008D3B29" w:rsidP="008D3B29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«О создании Комиссии</w:t>
      </w:r>
      <w:r w:rsidRPr="00F64BC6">
        <w:rPr>
          <w:sz w:val="28"/>
          <w:szCs w:val="28"/>
        </w:rPr>
        <w:t xml:space="preserve"> </w:t>
      </w:r>
      <w:r w:rsidRPr="00787FD4">
        <w:rPr>
          <w:sz w:val="28"/>
          <w:szCs w:val="28"/>
        </w:rPr>
        <w:t xml:space="preserve">по </w:t>
      </w:r>
      <w:r>
        <w:rPr>
          <w:sz w:val="28"/>
          <w:szCs w:val="28"/>
        </w:rPr>
        <w:t>подготовке проекта</w:t>
      </w:r>
      <w:r w:rsidRPr="001726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 землепользования и застройки</w:t>
      </w:r>
      <w:r w:rsidRPr="001726D5"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территорий сельских поселений муниципального образования Щекинский район</w:t>
      </w:r>
      <w:r>
        <w:rPr>
          <w:color w:val="000000"/>
          <w:sz w:val="28"/>
          <w:szCs w:val="28"/>
        </w:rPr>
        <w:t xml:space="preserve">», </w:t>
      </w:r>
      <w:r w:rsidRPr="008D5851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Устава 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 xml:space="preserve">кинский район администрация </w:t>
      </w:r>
      <w:r>
        <w:rPr>
          <w:sz w:val="28"/>
          <w:szCs w:val="28"/>
        </w:rPr>
        <w:t>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 район ПОСТАНОВЛЯЕТ:</w:t>
      </w:r>
    </w:p>
    <w:p w:rsidR="009E408E" w:rsidRPr="009E408E" w:rsidRDefault="00FC3014" w:rsidP="009E408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14pt;margin-top:785.7pt;width:56.45pt;height:37.4pt;z-index:-251658240;mso-position-vertical-relative:page">
            <v:imagedata r:id="rId6" o:title=""/>
            <w10:wrap anchory="page"/>
          </v:shape>
          <o:OLEObject Type="Embed" ProgID="Word.Picture.8" ShapeID="_x0000_s1026" DrawAspect="Content" ObjectID="_1604470694" r:id="rId7"/>
        </w:pict>
      </w:r>
      <w:r w:rsidR="008D3B29" w:rsidRPr="009E408E">
        <w:rPr>
          <w:rFonts w:ascii="Times New Roman" w:hAnsi="Times New Roman" w:cs="Times New Roman"/>
          <w:bCs/>
          <w:sz w:val="28"/>
          <w:szCs w:val="28"/>
        </w:rPr>
        <w:t xml:space="preserve">1. Предоставить гр. </w:t>
      </w:r>
      <w:proofErr w:type="spellStart"/>
      <w:r w:rsidR="009E408E" w:rsidRPr="009E408E">
        <w:rPr>
          <w:rFonts w:ascii="Times New Roman" w:hAnsi="Times New Roman" w:cs="Times New Roman"/>
          <w:sz w:val="28"/>
          <w:szCs w:val="28"/>
        </w:rPr>
        <w:t>Гриценя</w:t>
      </w:r>
      <w:proofErr w:type="spellEnd"/>
      <w:r w:rsidR="009E408E" w:rsidRPr="009E408E">
        <w:rPr>
          <w:rFonts w:ascii="Times New Roman" w:hAnsi="Times New Roman" w:cs="Times New Roman"/>
          <w:sz w:val="28"/>
          <w:szCs w:val="28"/>
        </w:rPr>
        <w:t xml:space="preserve"> В</w:t>
      </w:r>
      <w:r w:rsidR="00F80886" w:rsidRPr="009E408E">
        <w:rPr>
          <w:rFonts w:ascii="Times New Roman" w:hAnsi="Times New Roman" w:cs="Times New Roman"/>
          <w:sz w:val="28"/>
          <w:szCs w:val="28"/>
        </w:rPr>
        <w:t xml:space="preserve">.Н. </w:t>
      </w:r>
      <w:r w:rsidR="009A61F3" w:rsidRPr="009E408E">
        <w:rPr>
          <w:rFonts w:ascii="Times New Roman" w:hAnsi="Times New Roman" w:cs="Times New Roman"/>
          <w:sz w:val="28"/>
          <w:szCs w:val="28"/>
        </w:rPr>
        <w:t xml:space="preserve"> </w:t>
      </w:r>
      <w:r w:rsidR="008D3B29" w:rsidRPr="009E408E">
        <w:rPr>
          <w:rFonts w:ascii="Times New Roman" w:hAnsi="Times New Roman" w:cs="Times New Roman"/>
          <w:bCs/>
          <w:sz w:val="28"/>
          <w:szCs w:val="28"/>
        </w:rPr>
        <w:t xml:space="preserve">разрешение на условно разрешенный вид использования </w:t>
      </w:r>
      <w:r w:rsidR="008D3B29" w:rsidRPr="009E408E">
        <w:rPr>
          <w:rFonts w:ascii="Times New Roman" w:hAnsi="Times New Roman" w:cs="Times New Roman"/>
          <w:sz w:val="28"/>
          <w:szCs w:val="28"/>
        </w:rPr>
        <w:t>«</w:t>
      </w:r>
      <w:r w:rsidR="009E408E" w:rsidRPr="009E408E">
        <w:rPr>
          <w:rFonts w:ascii="Times New Roman" w:hAnsi="Times New Roman" w:cs="Times New Roman"/>
          <w:sz w:val="28"/>
          <w:szCs w:val="28"/>
        </w:rPr>
        <w:t xml:space="preserve">для индивидуального жилищного строительства» для земельного участка с К№ 71:22:020410:119, площадью 2000 кв. м, расположенного по адресу: Тульская область, Щекинский район, МО </w:t>
      </w:r>
      <w:proofErr w:type="spellStart"/>
      <w:r w:rsidR="009E408E" w:rsidRPr="009E408E">
        <w:rPr>
          <w:rFonts w:ascii="Times New Roman" w:hAnsi="Times New Roman" w:cs="Times New Roman"/>
          <w:sz w:val="28"/>
          <w:szCs w:val="28"/>
        </w:rPr>
        <w:t>Костомаровское</w:t>
      </w:r>
      <w:proofErr w:type="spellEnd"/>
      <w:r w:rsidR="009E408E" w:rsidRPr="009E408E">
        <w:rPr>
          <w:rFonts w:ascii="Times New Roman" w:hAnsi="Times New Roman" w:cs="Times New Roman"/>
          <w:sz w:val="28"/>
          <w:szCs w:val="28"/>
        </w:rPr>
        <w:t>, п. Майский.</w:t>
      </w:r>
    </w:p>
    <w:p w:rsidR="008D3B29" w:rsidRPr="009E408E" w:rsidRDefault="008D3B29" w:rsidP="009E408E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 w:rsidRPr="009E408E">
        <w:rPr>
          <w:sz w:val="28"/>
          <w:szCs w:val="28"/>
        </w:rPr>
        <w:lastRenderedPageBreak/>
        <w:t xml:space="preserve"> </w:t>
      </w:r>
    </w:p>
    <w:p w:rsidR="008D3B29" w:rsidRPr="00171450" w:rsidRDefault="008D3B29" w:rsidP="008D3B29">
      <w:pPr>
        <w:pStyle w:val="a3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171450">
        <w:rPr>
          <w:sz w:val="28"/>
          <w:szCs w:val="28"/>
        </w:rPr>
        <w:t xml:space="preserve">. </w:t>
      </w:r>
      <w:proofErr w:type="gramStart"/>
      <w:r w:rsidRPr="00171450">
        <w:rPr>
          <w:sz w:val="28"/>
          <w:szCs w:val="28"/>
        </w:rPr>
        <w:t>Контроль за</w:t>
      </w:r>
      <w:proofErr w:type="gramEnd"/>
      <w:r w:rsidRPr="00171450"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возложить на  первого заместителя главы администрации муниципального образования Щекинский район</w:t>
      </w:r>
      <w:r w:rsidRPr="00171450">
        <w:rPr>
          <w:sz w:val="28"/>
          <w:szCs w:val="28"/>
        </w:rPr>
        <w:t>.</w:t>
      </w:r>
    </w:p>
    <w:p w:rsidR="008D3B29" w:rsidRPr="00884CC0" w:rsidRDefault="008D3B29" w:rsidP="008D3B29">
      <w:pPr>
        <w:pStyle w:val="a5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4CC0">
        <w:rPr>
          <w:rFonts w:ascii="Times New Roman" w:hAnsi="Times New Roman" w:cs="Times New Roman"/>
          <w:sz w:val="28"/>
          <w:szCs w:val="28"/>
        </w:rPr>
        <w:t>3. Постановление опубликовать в информационном бюллетене «Щекинский муниципальный вестник» и разместить на официальном Портале муниципального образования Щекинский район.</w:t>
      </w:r>
    </w:p>
    <w:p w:rsidR="008D3B29" w:rsidRPr="0012173D" w:rsidRDefault="008D3B29" w:rsidP="008D3B29">
      <w:pPr>
        <w:pStyle w:val="a3"/>
        <w:spacing w:line="360" w:lineRule="auto"/>
        <w:ind w:firstLine="708"/>
        <w:rPr>
          <w:sz w:val="28"/>
          <w:szCs w:val="28"/>
        </w:rPr>
      </w:pPr>
      <w:r w:rsidRPr="0012173D">
        <w:rPr>
          <w:sz w:val="28"/>
          <w:szCs w:val="28"/>
        </w:rPr>
        <w:t>4. Постановление вступает в силу со дня подписания.</w:t>
      </w:r>
    </w:p>
    <w:p w:rsidR="008D3B29" w:rsidRPr="00BC564B" w:rsidRDefault="008D3B29" w:rsidP="008D3B29">
      <w:pPr>
        <w:pStyle w:val="a3"/>
        <w:spacing w:line="360" w:lineRule="auto"/>
        <w:ind w:firstLine="708"/>
        <w:rPr>
          <w:snapToGrid w:val="0"/>
          <w:sz w:val="28"/>
          <w:szCs w:val="28"/>
        </w:rPr>
      </w:pPr>
    </w:p>
    <w:p w:rsidR="008D3B29" w:rsidRDefault="008D3B29" w:rsidP="008D3B29">
      <w:pPr>
        <w:pStyle w:val="a3"/>
        <w:ind w:right="-6"/>
        <w:rPr>
          <w:b/>
          <w:color w:val="000000"/>
          <w:sz w:val="28"/>
        </w:rPr>
      </w:pPr>
    </w:p>
    <w:p w:rsidR="008D3B29" w:rsidRDefault="008D3B29" w:rsidP="008D3B29">
      <w:pPr>
        <w:pStyle w:val="a3"/>
        <w:ind w:right="-6"/>
        <w:rPr>
          <w:b/>
          <w:color w:val="000000"/>
          <w:sz w:val="28"/>
        </w:rPr>
      </w:pPr>
    </w:p>
    <w:p w:rsidR="008D3B29" w:rsidRPr="0061128F" w:rsidRDefault="008D3B29" w:rsidP="008D3B29">
      <w:pPr>
        <w:pStyle w:val="a3"/>
        <w:ind w:right="-6"/>
        <w:rPr>
          <w:b/>
          <w:color w:val="000000"/>
          <w:sz w:val="28"/>
        </w:rPr>
      </w:pPr>
      <w:r>
        <w:rPr>
          <w:b/>
          <w:color w:val="000000"/>
          <w:sz w:val="28"/>
        </w:rPr>
        <w:t>Глава</w:t>
      </w:r>
      <w:r w:rsidRPr="0061128F">
        <w:rPr>
          <w:b/>
          <w:color w:val="000000"/>
          <w:sz w:val="28"/>
        </w:rPr>
        <w:t xml:space="preserve"> администрации </w:t>
      </w:r>
    </w:p>
    <w:p w:rsidR="008D3B29" w:rsidRDefault="008D3B29" w:rsidP="008D3B29">
      <w:pPr>
        <w:pStyle w:val="a3"/>
        <w:tabs>
          <w:tab w:val="left" w:pos="7371"/>
        </w:tabs>
        <w:ind w:right="-6"/>
        <w:rPr>
          <w:b/>
          <w:color w:val="000000"/>
          <w:sz w:val="28"/>
        </w:rPr>
      </w:pPr>
      <w:r>
        <w:rPr>
          <w:b/>
          <w:color w:val="000000"/>
          <w:sz w:val="28"/>
        </w:rPr>
        <w:t>муниципального образования</w:t>
      </w:r>
    </w:p>
    <w:p w:rsidR="008D3B29" w:rsidRPr="0061128F" w:rsidRDefault="008D3B29" w:rsidP="008D3B29">
      <w:pPr>
        <w:pStyle w:val="a3"/>
        <w:tabs>
          <w:tab w:val="left" w:pos="7371"/>
        </w:tabs>
        <w:ind w:right="-6"/>
        <w:rPr>
          <w:color w:val="000000"/>
          <w:sz w:val="28"/>
        </w:rPr>
      </w:pPr>
      <w:r>
        <w:rPr>
          <w:b/>
          <w:color w:val="000000"/>
          <w:sz w:val="28"/>
        </w:rPr>
        <w:t>Щекинский район                                                               О.А. Федосов</w:t>
      </w:r>
    </w:p>
    <w:p w:rsidR="008D3B29" w:rsidRPr="0086275A" w:rsidRDefault="008D3B29" w:rsidP="008D3B29">
      <w:pPr>
        <w:pStyle w:val="a3"/>
        <w:spacing w:line="360" w:lineRule="auto"/>
        <w:ind w:right="-6" w:firstLine="7020"/>
        <w:rPr>
          <w:color w:val="FFFFFF" w:themeColor="background1"/>
          <w:sz w:val="28"/>
          <w:szCs w:val="28"/>
        </w:rPr>
      </w:pPr>
    </w:p>
    <w:p w:rsidR="008D3B29" w:rsidRPr="00547AB2" w:rsidRDefault="008D3B29" w:rsidP="008D3B29">
      <w:pPr>
        <w:pStyle w:val="a3"/>
        <w:spacing w:line="360" w:lineRule="auto"/>
        <w:ind w:right="-6" w:firstLine="7019"/>
        <w:contextualSpacing/>
        <w:rPr>
          <w:color w:val="FFFFFF" w:themeColor="background1"/>
          <w:sz w:val="28"/>
          <w:szCs w:val="28"/>
        </w:rPr>
      </w:pPr>
    </w:p>
    <w:p w:rsidR="008D3B29" w:rsidRDefault="008D3B29" w:rsidP="008D3B29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  <w:r w:rsidRPr="00547AB2">
        <w:rPr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8D3B29" w:rsidRDefault="008D3B29" w:rsidP="008D3B29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8D3B29" w:rsidRDefault="008D3B29" w:rsidP="008D3B29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8D3B29" w:rsidRDefault="008D3B29" w:rsidP="008D3B29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8D3B29" w:rsidRDefault="008D3B29" w:rsidP="008D3B29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</w:p>
    <w:p w:rsidR="008D3B29" w:rsidRPr="009A61F3" w:rsidRDefault="008D3B29" w:rsidP="008D3B29">
      <w:pPr>
        <w:pStyle w:val="a3"/>
        <w:spacing w:line="360" w:lineRule="auto"/>
        <w:ind w:right="-6"/>
        <w:contextualSpacing/>
        <w:rPr>
          <w:color w:val="000000" w:themeColor="text1"/>
          <w:sz w:val="28"/>
          <w:szCs w:val="28"/>
        </w:rPr>
      </w:pPr>
    </w:p>
    <w:p w:rsidR="008D3B29" w:rsidRPr="009A61F3" w:rsidRDefault="008D3B29" w:rsidP="008D3B29">
      <w:pPr>
        <w:pStyle w:val="a3"/>
        <w:spacing w:line="360" w:lineRule="auto"/>
        <w:ind w:right="-6"/>
        <w:contextualSpacing/>
        <w:rPr>
          <w:color w:val="000000" w:themeColor="text1"/>
          <w:sz w:val="28"/>
          <w:szCs w:val="28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826FB6" w:rsidRDefault="00826FB6" w:rsidP="00826FB6">
      <w:pPr>
        <w:rPr>
          <w:color w:val="000000"/>
        </w:rPr>
      </w:pPr>
      <w:r>
        <w:t>И</w:t>
      </w:r>
      <w:r w:rsidRPr="00AD7936">
        <w:rPr>
          <w:color w:val="000000"/>
        </w:rPr>
        <w:t xml:space="preserve">сп. </w:t>
      </w:r>
      <w:r>
        <w:rPr>
          <w:color w:val="000000"/>
        </w:rPr>
        <w:t>Шибанова И.Б.</w:t>
      </w:r>
      <w:r w:rsidRPr="00AD7936">
        <w:rPr>
          <w:color w:val="000000"/>
        </w:rPr>
        <w:t xml:space="preserve"> </w:t>
      </w:r>
    </w:p>
    <w:p w:rsidR="00826FB6" w:rsidRPr="00B55127" w:rsidRDefault="00826FB6" w:rsidP="00826FB6">
      <w:pPr>
        <w:rPr>
          <w:sz w:val="10"/>
          <w:szCs w:val="10"/>
        </w:rPr>
      </w:pPr>
      <w:r w:rsidRPr="00AD7936">
        <w:rPr>
          <w:color w:val="000000"/>
        </w:rPr>
        <w:t xml:space="preserve">тел. </w:t>
      </w:r>
      <w:r>
        <w:rPr>
          <w:color w:val="000000"/>
        </w:rPr>
        <w:t xml:space="preserve">8(48751) </w:t>
      </w:r>
      <w:r w:rsidRPr="00AD7936">
        <w:rPr>
          <w:color w:val="000000"/>
        </w:rPr>
        <w:t>5-2</w:t>
      </w:r>
      <w:r>
        <w:rPr>
          <w:color w:val="000000"/>
        </w:rPr>
        <w:t>4</w:t>
      </w:r>
      <w:r w:rsidRPr="00AD7936">
        <w:rPr>
          <w:color w:val="000000"/>
        </w:rPr>
        <w:t>-</w:t>
      </w:r>
      <w:r>
        <w:rPr>
          <w:color w:val="000000"/>
        </w:rPr>
        <w:t>10</w:t>
      </w:r>
    </w:p>
    <w:p w:rsidR="00826FB6" w:rsidRPr="00B55127" w:rsidRDefault="00826FB6" w:rsidP="00826FB6">
      <w:pPr>
        <w:contextualSpacing/>
        <w:jc w:val="both"/>
        <w:rPr>
          <w:sz w:val="10"/>
          <w:szCs w:val="10"/>
        </w:rPr>
      </w:pPr>
    </w:p>
    <w:p w:rsidR="00826FB6" w:rsidRPr="00365B93" w:rsidRDefault="00826FB6" w:rsidP="00826FB6">
      <w:pPr>
        <w:pStyle w:val="3"/>
        <w:ind w:firstLine="425"/>
        <w:jc w:val="both"/>
        <w:rPr>
          <w:rFonts w:ascii="Arial" w:hAnsi="Arial" w:cs="Arial"/>
          <w:sz w:val="24"/>
          <w:szCs w:val="24"/>
        </w:rPr>
      </w:pPr>
      <w:r w:rsidRPr="00365B93">
        <w:rPr>
          <w:bCs/>
          <w:color w:val="000000"/>
          <w:sz w:val="24"/>
          <w:szCs w:val="24"/>
        </w:rPr>
        <w:t xml:space="preserve">О предоставлении разрешения на условно разрешенный вид использования </w:t>
      </w:r>
      <w:r>
        <w:rPr>
          <w:bCs/>
          <w:color w:val="000000"/>
          <w:sz w:val="24"/>
          <w:szCs w:val="24"/>
        </w:rPr>
        <w:t>земельного участка</w:t>
      </w:r>
      <w:r w:rsidRPr="009E408E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             </w:t>
      </w: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9E408E" w:rsidRPr="009E408E" w:rsidRDefault="009E408E" w:rsidP="008D3B29">
      <w:pPr>
        <w:pStyle w:val="a3"/>
        <w:spacing w:line="360" w:lineRule="auto"/>
        <w:ind w:right="566"/>
        <w:contextualSpacing/>
        <w:rPr>
          <w:color w:val="000000" w:themeColor="text1"/>
          <w:sz w:val="24"/>
        </w:rPr>
      </w:pPr>
    </w:p>
    <w:p w:rsidR="00365B93" w:rsidRDefault="00365B93" w:rsidP="009E408E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365B93" w:rsidRDefault="00365B93" w:rsidP="009E408E">
      <w:pPr>
        <w:pStyle w:val="a3"/>
        <w:spacing w:line="360" w:lineRule="auto"/>
        <w:ind w:firstLine="7019"/>
        <w:contextualSpacing/>
        <w:rPr>
          <w:sz w:val="28"/>
          <w:szCs w:val="28"/>
        </w:rPr>
      </w:pPr>
    </w:p>
    <w:p w:rsidR="009E408E" w:rsidRPr="003500DD" w:rsidRDefault="009E408E" w:rsidP="009E408E">
      <w:pPr>
        <w:pStyle w:val="a3"/>
        <w:spacing w:line="360" w:lineRule="auto"/>
        <w:ind w:firstLine="7019"/>
        <w:contextualSpacing/>
        <w:rPr>
          <w:sz w:val="28"/>
          <w:szCs w:val="28"/>
        </w:rPr>
      </w:pPr>
      <w:r w:rsidRPr="003500DD">
        <w:rPr>
          <w:sz w:val="28"/>
          <w:szCs w:val="28"/>
        </w:rPr>
        <w:t>Согласовано:</w:t>
      </w:r>
    </w:p>
    <w:p w:rsidR="009E408E" w:rsidRDefault="009E408E" w:rsidP="009E408E">
      <w:pPr>
        <w:spacing w:line="360" w:lineRule="auto"/>
        <w:ind w:right="-6" w:firstLine="70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А.С. Гамбург</w:t>
      </w:r>
    </w:p>
    <w:p w:rsidR="00635C16" w:rsidRDefault="00635C16" w:rsidP="009E408E">
      <w:pPr>
        <w:spacing w:line="360" w:lineRule="auto"/>
        <w:ind w:right="-6" w:firstLine="70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О.А. Лукинова</w:t>
      </w:r>
    </w:p>
    <w:p w:rsidR="009E408E" w:rsidRPr="00766482" w:rsidRDefault="009E408E" w:rsidP="009E408E">
      <w:pPr>
        <w:spacing w:line="360" w:lineRule="auto"/>
        <w:ind w:right="-6" w:firstLine="701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С.В. Зыбин</w:t>
      </w:r>
    </w:p>
    <w:p w:rsidR="009E408E" w:rsidRDefault="009E408E" w:rsidP="009E408E">
      <w:pPr>
        <w:spacing w:line="360" w:lineRule="auto"/>
        <w:ind w:right="-6" w:firstLine="7019"/>
        <w:contextualSpacing/>
        <w:jc w:val="both"/>
        <w:rPr>
          <w:sz w:val="28"/>
          <w:szCs w:val="28"/>
        </w:rPr>
      </w:pPr>
      <w:r w:rsidRPr="00766482">
        <w:rPr>
          <w:sz w:val="28"/>
          <w:szCs w:val="28"/>
        </w:rPr>
        <w:t>А.</w:t>
      </w:r>
      <w:r>
        <w:rPr>
          <w:sz w:val="28"/>
          <w:szCs w:val="28"/>
        </w:rPr>
        <w:t>О</w:t>
      </w:r>
      <w:r w:rsidRPr="00766482">
        <w:rPr>
          <w:sz w:val="28"/>
          <w:szCs w:val="28"/>
        </w:rPr>
        <w:t xml:space="preserve">. </w:t>
      </w:r>
      <w:r>
        <w:rPr>
          <w:sz w:val="28"/>
          <w:szCs w:val="28"/>
        </w:rPr>
        <w:t>Шахова</w:t>
      </w:r>
    </w:p>
    <w:p w:rsidR="009E408E" w:rsidRDefault="009E408E" w:rsidP="009E408E">
      <w:pPr>
        <w:spacing w:line="360" w:lineRule="auto"/>
        <w:ind w:left="5664" w:firstLine="708"/>
        <w:contextualSpacing/>
        <w:jc w:val="both"/>
      </w:pPr>
      <w:r>
        <w:rPr>
          <w:sz w:val="28"/>
          <w:szCs w:val="28"/>
        </w:rPr>
        <w:t xml:space="preserve">         Т.Н. </w:t>
      </w:r>
      <w:proofErr w:type="spellStart"/>
      <w:r>
        <w:rPr>
          <w:sz w:val="28"/>
          <w:szCs w:val="28"/>
        </w:rPr>
        <w:t>Еремеева</w:t>
      </w:r>
      <w:proofErr w:type="spellEnd"/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>
      <w:pPr>
        <w:spacing w:line="240" w:lineRule="atLeast"/>
        <w:contextualSpacing/>
        <w:jc w:val="both"/>
      </w:pPr>
    </w:p>
    <w:p w:rsidR="009E408E" w:rsidRDefault="009E408E" w:rsidP="009E408E"/>
    <w:p w:rsidR="009E408E" w:rsidRDefault="009E408E" w:rsidP="009E408E"/>
    <w:p w:rsidR="009E408E" w:rsidRDefault="009E408E" w:rsidP="009E408E"/>
    <w:p w:rsidR="009E408E" w:rsidRDefault="009E408E" w:rsidP="009E408E"/>
    <w:p w:rsidR="009E408E" w:rsidRDefault="009E408E" w:rsidP="009E408E">
      <w:pPr>
        <w:pStyle w:val="a3"/>
        <w:tabs>
          <w:tab w:val="left" w:pos="2600"/>
        </w:tabs>
        <w:ind w:right="-525"/>
        <w:jc w:val="left"/>
        <w:rPr>
          <w:sz w:val="10"/>
          <w:szCs w:val="10"/>
        </w:rPr>
      </w:pPr>
    </w:p>
    <w:p w:rsidR="009E408E" w:rsidRDefault="009E408E" w:rsidP="009E408E">
      <w:pPr>
        <w:pStyle w:val="a3"/>
        <w:tabs>
          <w:tab w:val="left" w:pos="2600"/>
        </w:tabs>
        <w:ind w:right="-525"/>
        <w:jc w:val="left"/>
        <w:rPr>
          <w:sz w:val="10"/>
          <w:szCs w:val="10"/>
        </w:rPr>
      </w:pPr>
    </w:p>
    <w:p w:rsidR="009E408E" w:rsidRDefault="009E408E" w:rsidP="009E408E">
      <w:pPr>
        <w:pStyle w:val="a3"/>
        <w:tabs>
          <w:tab w:val="left" w:pos="2600"/>
        </w:tabs>
        <w:ind w:right="-525"/>
        <w:jc w:val="left"/>
        <w:rPr>
          <w:sz w:val="10"/>
          <w:szCs w:val="10"/>
        </w:rPr>
      </w:pPr>
    </w:p>
    <w:p w:rsidR="009E408E" w:rsidRDefault="009E408E" w:rsidP="009E408E">
      <w:pPr>
        <w:rPr>
          <w:sz w:val="10"/>
          <w:szCs w:val="10"/>
        </w:rPr>
      </w:pPr>
    </w:p>
    <w:p w:rsidR="009E408E" w:rsidRDefault="009E408E" w:rsidP="009E408E">
      <w:pPr>
        <w:rPr>
          <w:sz w:val="10"/>
          <w:szCs w:val="10"/>
        </w:rPr>
      </w:pPr>
    </w:p>
    <w:p w:rsidR="009E408E" w:rsidRDefault="009E408E" w:rsidP="009E408E">
      <w:pPr>
        <w:rPr>
          <w:sz w:val="10"/>
          <w:szCs w:val="10"/>
        </w:rPr>
      </w:pPr>
    </w:p>
    <w:p w:rsidR="009E408E" w:rsidRPr="00B55127" w:rsidRDefault="009E408E" w:rsidP="009E408E">
      <w:pPr>
        <w:rPr>
          <w:sz w:val="10"/>
          <w:szCs w:val="10"/>
        </w:rPr>
      </w:pPr>
    </w:p>
    <w:p w:rsidR="009E408E" w:rsidRDefault="009E408E" w:rsidP="009E408E">
      <w:pPr>
        <w:rPr>
          <w:color w:val="000000"/>
        </w:rPr>
      </w:pPr>
      <w:r>
        <w:t>И</w:t>
      </w:r>
      <w:r w:rsidRPr="00AD7936">
        <w:rPr>
          <w:color w:val="000000"/>
        </w:rPr>
        <w:t xml:space="preserve">сп. </w:t>
      </w:r>
      <w:r w:rsidR="00365B93">
        <w:rPr>
          <w:color w:val="000000"/>
        </w:rPr>
        <w:t>Шибанова И.Б.</w:t>
      </w:r>
      <w:r w:rsidRPr="00AD7936">
        <w:rPr>
          <w:color w:val="000000"/>
        </w:rPr>
        <w:t xml:space="preserve"> </w:t>
      </w:r>
    </w:p>
    <w:p w:rsidR="009E408E" w:rsidRPr="00B55127" w:rsidRDefault="009E408E" w:rsidP="009E408E">
      <w:pPr>
        <w:rPr>
          <w:sz w:val="10"/>
          <w:szCs w:val="10"/>
        </w:rPr>
      </w:pPr>
      <w:r w:rsidRPr="00AD7936">
        <w:rPr>
          <w:color w:val="000000"/>
        </w:rPr>
        <w:t xml:space="preserve">тел. </w:t>
      </w:r>
      <w:r>
        <w:rPr>
          <w:color w:val="000000"/>
        </w:rPr>
        <w:t xml:space="preserve">8(48751) </w:t>
      </w:r>
      <w:r w:rsidRPr="00AD7936">
        <w:rPr>
          <w:color w:val="000000"/>
        </w:rPr>
        <w:t>5-2</w:t>
      </w:r>
      <w:r>
        <w:rPr>
          <w:color w:val="000000"/>
        </w:rPr>
        <w:t>4</w:t>
      </w:r>
      <w:r w:rsidRPr="00AD7936">
        <w:rPr>
          <w:color w:val="000000"/>
        </w:rPr>
        <w:t>-</w:t>
      </w:r>
      <w:r>
        <w:rPr>
          <w:color w:val="000000"/>
        </w:rPr>
        <w:t>10</w:t>
      </w:r>
    </w:p>
    <w:p w:rsidR="009E408E" w:rsidRPr="00B55127" w:rsidRDefault="009E408E" w:rsidP="009E408E">
      <w:pPr>
        <w:contextualSpacing/>
        <w:jc w:val="both"/>
        <w:rPr>
          <w:sz w:val="10"/>
          <w:szCs w:val="10"/>
        </w:rPr>
      </w:pPr>
    </w:p>
    <w:p w:rsidR="00626D6B" w:rsidRPr="00365B93" w:rsidRDefault="00365B93" w:rsidP="00365B93">
      <w:pPr>
        <w:pStyle w:val="3"/>
        <w:ind w:firstLine="425"/>
        <w:jc w:val="both"/>
        <w:rPr>
          <w:rFonts w:ascii="Arial" w:hAnsi="Arial" w:cs="Arial"/>
          <w:sz w:val="24"/>
          <w:szCs w:val="24"/>
        </w:rPr>
      </w:pPr>
      <w:r w:rsidRPr="00365B93">
        <w:rPr>
          <w:bCs/>
          <w:color w:val="000000"/>
          <w:sz w:val="24"/>
          <w:szCs w:val="24"/>
        </w:rPr>
        <w:t xml:space="preserve">О предоставлении разрешения на условно разрешенный вид использования </w:t>
      </w:r>
      <w:r>
        <w:rPr>
          <w:bCs/>
          <w:color w:val="000000"/>
          <w:sz w:val="24"/>
          <w:szCs w:val="24"/>
        </w:rPr>
        <w:t>земельного участка</w:t>
      </w:r>
      <w:r w:rsidR="008D3B29" w:rsidRPr="009E408E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             </w:t>
      </w:r>
    </w:p>
    <w:sectPr w:rsidR="00626D6B" w:rsidRPr="0036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29"/>
    <w:rsid w:val="00365B93"/>
    <w:rsid w:val="004016A5"/>
    <w:rsid w:val="004F2757"/>
    <w:rsid w:val="00606F43"/>
    <w:rsid w:val="00626D6B"/>
    <w:rsid w:val="00635C16"/>
    <w:rsid w:val="006A24DE"/>
    <w:rsid w:val="00812E43"/>
    <w:rsid w:val="00826FB6"/>
    <w:rsid w:val="008D3B29"/>
    <w:rsid w:val="009A61F3"/>
    <w:rsid w:val="009C61D9"/>
    <w:rsid w:val="009E408E"/>
    <w:rsid w:val="00AB2966"/>
    <w:rsid w:val="00D46350"/>
    <w:rsid w:val="00F80886"/>
    <w:rsid w:val="00FC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29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D3B2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D3B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D3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D3B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D3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8D3B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D3B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B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E40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3B29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D3B2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D3B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D3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8D3B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D3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8D3B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D3B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B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E40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8</cp:revision>
  <cp:lastPrinted>2018-11-21T14:02:00Z</cp:lastPrinted>
  <dcterms:created xsi:type="dcterms:W3CDTF">2018-10-08T06:06:00Z</dcterms:created>
  <dcterms:modified xsi:type="dcterms:W3CDTF">2018-11-23T06:32:00Z</dcterms:modified>
</cp:coreProperties>
</file>