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6D53ED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 w:rsidRPr="00A406DD">
        <w:rPr>
          <w:rFonts w:ascii="PT Astra Serif" w:hAnsi="PT Astra Serif"/>
          <w:sz w:val="28"/>
          <w:szCs w:val="28"/>
        </w:rPr>
        <w:t>«</w:t>
      </w:r>
      <w:r w:rsidR="006D53ED">
        <w:rPr>
          <w:rFonts w:ascii="PT Astra Serif" w:hAnsi="PT Astra Serif"/>
          <w:sz w:val="28"/>
          <w:szCs w:val="28"/>
        </w:rPr>
        <w:t>14</w:t>
      </w:r>
      <w:r w:rsidR="000D4663" w:rsidRPr="00A406DD">
        <w:rPr>
          <w:rFonts w:ascii="PT Astra Serif" w:hAnsi="PT Astra Serif"/>
          <w:sz w:val="28"/>
          <w:szCs w:val="28"/>
        </w:rPr>
        <w:t>»</w:t>
      </w:r>
      <w:r w:rsidRPr="00A406DD">
        <w:rPr>
          <w:rFonts w:ascii="PT Astra Serif" w:hAnsi="PT Astra Serif"/>
          <w:sz w:val="28"/>
          <w:szCs w:val="28"/>
        </w:rPr>
        <w:t xml:space="preserve"> </w:t>
      </w:r>
      <w:r w:rsidR="006D53ED">
        <w:rPr>
          <w:rFonts w:ascii="PT Astra Serif" w:hAnsi="PT Astra Serif"/>
          <w:sz w:val="28"/>
          <w:szCs w:val="28"/>
        </w:rPr>
        <w:t>июня</w:t>
      </w:r>
      <w:r w:rsidR="002D788B" w:rsidRPr="00A406DD">
        <w:rPr>
          <w:rFonts w:ascii="PT Astra Serif" w:hAnsi="PT Astra Serif"/>
          <w:sz w:val="28"/>
          <w:szCs w:val="28"/>
        </w:rPr>
        <w:t xml:space="preserve"> </w:t>
      </w:r>
      <w:r w:rsidRPr="00A406DD">
        <w:rPr>
          <w:rFonts w:ascii="PT Astra Serif" w:hAnsi="PT Astra Serif"/>
          <w:sz w:val="28"/>
          <w:szCs w:val="28"/>
        </w:rPr>
        <w:t>20</w:t>
      </w:r>
      <w:r w:rsidR="004F2ECF" w:rsidRPr="00A406DD">
        <w:rPr>
          <w:rFonts w:ascii="PT Astra Serif" w:hAnsi="PT Astra Serif"/>
          <w:sz w:val="28"/>
          <w:szCs w:val="28"/>
        </w:rPr>
        <w:t>2</w:t>
      </w:r>
      <w:r w:rsidR="00DB12D0">
        <w:rPr>
          <w:rFonts w:ascii="PT Astra Serif" w:hAnsi="PT Astra Serif"/>
          <w:sz w:val="28"/>
          <w:szCs w:val="28"/>
        </w:rPr>
        <w:t>2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  <w:r w:rsidRPr="000D4663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A406DD">
        <w:rPr>
          <w:rFonts w:ascii="PT Astra Serif" w:hAnsi="PT Astra Serif"/>
          <w:sz w:val="28"/>
          <w:szCs w:val="28"/>
        </w:rPr>
        <w:t>«</w:t>
      </w:r>
      <w:r w:rsidR="003A2CF5" w:rsidRPr="003A2CF5">
        <w:rPr>
          <w:rFonts w:ascii="PT Astra Serif" w:hAnsi="PT Astra Serif"/>
          <w:sz w:val="28"/>
          <w:szCs w:val="28"/>
        </w:rPr>
        <w:t>О внесении изменени</w:t>
      </w:r>
      <w:r w:rsidR="006D53ED">
        <w:rPr>
          <w:rFonts w:ascii="PT Astra Serif" w:hAnsi="PT Astra Serif"/>
          <w:sz w:val="28"/>
          <w:szCs w:val="28"/>
        </w:rPr>
        <w:t>я</w:t>
      </w:r>
      <w:r w:rsidR="003A2CF5" w:rsidRPr="003A2CF5">
        <w:rPr>
          <w:rFonts w:ascii="PT Astra Serif" w:hAnsi="PT Astra Serif"/>
          <w:sz w:val="28"/>
          <w:szCs w:val="28"/>
        </w:rPr>
        <w:t xml:space="preserve"> в решение Собрания представителей муниципального образования </w:t>
      </w:r>
      <w:proofErr w:type="spellStart"/>
      <w:r w:rsidR="003A2CF5" w:rsidRPr="003A2C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2CF5" w:rsidRPr="003A2CF5">
        <w:rPr>
          <w:rFonts w:ascii="PT Astra Serif" w:hAnsi="PT Astra Serif"/>
          <w:sz w:val="28"/>
          <w:szCs w:val="28"/>
        </w:rPr>
        <w:t xml:space="preserve"> район от 19.12.2017 № 60/485 «Об утверждении положения «</w:t>
      </w:r>
      <w:r w:rsidR="003A2CF5" w:rsidRPr="003A2CF5">
        <w:rPr>
          <w:rFonts w:ascii="PT Astra Serif" w:hAnsi="PT Astra Serif"/>
          <w:color w:val="000000"/>
          <w:sz w:val="28"/>
          <w:szCs w:val="28"/>
        </w:rPr>
        <w:t xml:space="preserve">Об оплате труда </w:t>
      </w:r>
      <w:r w:rsidR="003A2CF5" w:rsidRPr="003A2CF5">
        <w:rPr>
          <w:rFonts w:ascii="PT Astra Serif" w:hAnsi="PT Astra Serif"/>
          <w:bCs/>
          <w:sz w:val="28"/>
          <w:szCs w:val="28"/>
        </w:rPr>
        <w:t xml:space="preserve">работников органов местного самоуправления </w:t>
      </w:r>
      <w:proofErr w:type="spellStart"/>
      <w:r w:rsidR="003A2CF5" w:rsidRPr="003A2C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A2CF5" w:rsidRPr="003A2CF5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>размещен в сети</w:t>
      </w:r>
      <w:proofErr w:type="gramEnd"/>
      <w:r w:rsidRPr="000D4663">
        <w:rPr>
          <w:rFonts w:ascii="PT Astra Serif" w:hAnsi="PT Astra Serif"/>
          <w:sz w:val="28"/>
          <w:szCs w:val="28"/>
        </w:rPr>
        <w:t xml:space="preserve"> Интернет. </w:t>
      </w:r>
    </w:p>
    <w:p w:rsidR="000D4663" w:rsidRPr="000D4663" w:rsidRDefault="00A31225" w:rsidP="006D53E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1658D5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D53ED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D53ED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DB12D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B12D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D53ED"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D53ED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DB12D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B12D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6D53E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пл. Ленина, д. 1,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F2ECF" w:rsidRPr="000D4663">
        <w:rPr>
          <w:rFonts w:ascii="PT Astra Serif" w:eastAsia="Times New Roman" w:hAnsi="PT Astra Serif"/>
          <w:sz w:val="28"/>
          <w:szCs w:val="28"/>
          <w:lang w:eastAsia="ru-RU"/>
        </w:rPr>
        <w:t>г. Щекино, Тульская область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Default="000D4663" w:rsidP="006D53E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75024" w:rsidRPr="000D4663" w:rsidRDefault="00575024" w:rsidP="0057502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575024" w:rsidRPr="003069F0" w:rsidTr="00B35122">
        <w:trPr>
          <w:trHeight w:val="938"/>
        </w:trPr>
        <w:tc>
          <w:tcPr>
            <w:tcW w:w="5103" w:type="dxa"/>
            <w:vAlign w:val="center"/>
          </w:tcPr>
          <w:p w:rsidR="00575024" w:rsidRPr="003069F0" w:rsidRDefault="006D53ED" w:rsidP="00B351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Начальник</w:t>
            </w:r>
            <w:r w:rsidR="00575024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отдела по муниципальной службе и кадрам администрации </w:t>
            </w:r>
            <w:proofErr w:type="spellStart"/>
            <w:r w:rsidR="00575024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575024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575024" w:rsidRPr="003069F0" w:rsidRDefault="006D53ED" w:rsidP="00B3512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 Бурова</w:t>
            </w:r>
          </w:p>
        </w:tc>
      </w:tr>
    </w:tbl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3ED" w:rsidRDefault="006D53ED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24" w:rsidRDefault="00575024" w:rsidP="006D53ED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6DD">
        <w:rPr>
          <w:rFonts w:ascii="PT Astra Serif" w:hAnsi="PT Astra Serif"/>
          <w:sz w:val="28"/>
          <w:szCs w:val="28"/>
        </w:rPr>
        <w:t>«</w:t>
      </w:r>
      <w:r w:rsidR="006D53ED">
        <w:rPr>
          <w:rFonts w:ascii="PT Astra Serif" w:hAnsi="PT Astra Serif"/>
          <w:sz w:val="28"/>
          <w:szCs w:val="28"/>
        </w:rPr>
        <w:t>14</w:t>
      </w:r>
      <w:r w:rsidRPr="00A406DD">
        <w:rPr>
          <w:rFonts w:ascii="PT Astra Serif" w:hAnsi="PT Astra Serif"/>
          <w:sz w:val="28"/>
          <w:szCs w:val="28"/>
        </w:rPr>
        <w:t xml:space="preserve">» </w:t>
      </w:r>
      <w:r w:rsidR="006D53ED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06D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sectPr w:rsidR="0057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0F6270"/>
    <w:rsid w:val="001658D5"/>
    <w:rsid w:val="002D788B"/>
    <w:rsid w:val="0033151D"/>
    <w:rsid w:val="003418BF"/>
    <w:rsid w:val="0035593A"/>
    <w:rsid w:val="003A2CF5"/>
    <w:rsid w:val="00402BD0"/>
    <w:rsid w:val="004F2ECF"/>
    <w:rsid w:val="00540BA9"/>
    <w:rsid w:val="00556613"/>
    <w:rsid w:val="00575024"/>
    <w:rsid w:val="006A2B7A"/>
    <w:rsid w:val="006B1E19"/>
    <w:rsid w:val="006D53ED"/>
    <w:rsid w:val="006F0050"/>
    <w:rsid w:val="007A2DBB"/>
    <w:rsid w:val="007D4819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406DD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DB12D0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12</cp:revision>
  <cp:lastPrinted>2022-03-28T10:48:00Z</cp:lastPrinted>
  <dcterms:created xsi:type="dcterms:W3CDTF">2019-11-29T11:40:00Z</dcterms:created>
  <dcterms:modified xsi:type="dcterms:W3CDTF">2022-06-21T14:45:00Z</dcterms:modified>
</cp:coreProperties>
</file>