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0722E2">
              <w:rPr>
                <w:rFonts w:ascii="PT Astra Serif" w:hAnsi="PT Astra Serif" w:cs="PT Astra Serif"/>
                <w:sz w:val="22"/>
                <w:u w:val="single"/>
              </w:rPr>
              <w:t>46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722E2">
              <w:rPr>
                <w:rFonts w:ascii="PT Astra Serif" w:hAnsi="PT Astra Serif" w:cs="PT Astra Serif"/>
                <w:sz w:val="22"/>
                <w:u w:val="single"/>
              </w:rPr>
              <w:t>14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0722E2" w:rsidRPr="000722E2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Щекинский район от 28.02.2024 №2-233 «Об утверждении правил проведения отбора получателей Субсидии и порядка предоставления из бюджета муниципального образования Щекинский район юридическим лица</w:t>
      </w:r>
      <w:bookmarkStart w:id="2" w:name="_GoBack"/>
      <w:bookmarkEnd w:id="2"/>
      <w:r w:rsidR="000722E2" w:rsidRPr="000722E2">
        <w:rPr>
          <w:rFonts w:ascii="PT Astra Serif" w:hAnsi="PT Astra Serif"/>
          <w:b/>
          <w:sz w:val="28"/>
          <w:szCs w:val="28"/>
        </w:rPr>
        <w:t>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</w:t>
      </w:r>
      <w:proofErr w:type="gramEnd"/>
      <w:r w:rsidR="000722E2" w:rsidRPr="000722E2">
        <w:rPr>
          <w:rFonts w:ascii="PT Astra Serif" w:hAnsi="PT Astra Serif"/>
          <w:b/>
          <w:sz w:val="28"/>
          <w:szCs w:val="28"/>
        </w:rPr>
        <w:t xml:space="preserve">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 проекта «Жилье и городская среда» мероприятий проекта «Химия с природой-2.0. Благоустройство парка МБУК «Городской ДК в г. Щекино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proofErr w:type="gramStart"/>
      <w:r w:rsidR="00D05026" w:rsidRPr="004E383F">
        <w:rPr>
          <w:rFonts w:ascii="PT Astra Serif" w:hAnsi="PT Astra Serif"/>
          <w:sz w:val="26"/>
          <w:szCs w:val="26"/>
        </w:rPr>
        <w:t>«</w:t>
      </w:r>
      <w:r w:rsidR="000722E2" w:rsidRPr="000722E2">
        <w:rPr>
          <w:rFonts w:ascii="PT Astra Serif" w:hAnsi="PT Astra Serif"/>
          <w:sz w:val="26"/>
          <w:szCs w:val="26"/>
        </w:rPr>
        <w:t>О внесении изменений в постановление администрации муниципального образования Щекинский район от 28.02.2024 №2-233 «Об утверждении правил проведения отбора получателей Субсидии 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</w:t>
      </w:r>
      <w:proofErr w:type="gramEnd"/>
      <w:r w:rsidR="000722E2" w:rsidRPr="000722E2">
        <w:rPr>
          <w:rFonts w:ascii="PT Astra Serif" w:hAnsi="PT Astra Serif"/>
          <w:sz w:val="26"/>
          <w:szCs w:val="26"/>
        </w:rPr>
        <w:t xml:space="preserve">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 проекта «Жилье и городская среда» мероприятий проекта «Химия с природой-2.0. Благоустройство парка МБУК «Городской ДК в г. Щекино</w:t>
      </w:r>
      <w:r w:rsidR="00634511" w:rsidRPr="004E383F">
        <w:rPr>
          <w:rFonts w:ascii="PT Astra Serif" w:hAnsi="PT Astra Serif"/>
          <w:sz w:val="26"/>
          <w:szCs w:val="26"/>
        </w:rPr>
        <w:t>»</w:t>
      </w:r>
      <w:r w:rsidR="00D44103" w:rsidRPr="004E383F">
        <w:rPr>
          <w:rFonts w:ascii="PT Astra Serif" w:hAnsi="PT Astra Serif"/>
          <w:sz w:val="26"/>
          <w:szCs w:val="26"/>
        </w:rPr>
        <w:t xml:space="preserve">,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 w:rsidRPr="004E383F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lastRenderedPageBreak/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05026" w:rsidRPr="004E383F">
        <w:rPr>
          <w:rFonts w:ascii="PT Astra Serif" w:hAnsi="PT Astra Serif"/>
          <w:sz w:val="26"/>
          <w:szCs w:val="26"/>
        </w:rPr>
        <w:t>«</w:t>
      </w:r>
      <w:r w:rsidR="000722E2" w:rsidRPr="000722E2">
        <w:rPr>
          <w:rFonts w:ascii="PT Astra Serif" w:hAnsi="PT Astra Serif"/>
          <w:sz w:val="26"/>
          <w:szCs w:val="26"/>
        </w:rPr>
        <w:t>О внесении изменений в постановление администрации муниципального образования Щекинский район от 28.02.2024 №2-233 «Об утверждении правил проведения отбора получателей Субсидии 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</w:t>
      </w:r>
      <w:proofErr w:type="gramEnd"/>
      <w:r w:rsidR="000722E2" w:rsidRPr="000722E2">
        <w:rPr>
          <w:rFonts w:ascii="PT Astra Serif" w:hAnsi="PT Astra Serif"/>
          <w:sz w:val="26"/>
          <w:szCs w:val="26"/>
        </w:rPr>
        <w:t xml:space="preserve"> лучших проектов создания комфортной городской среды в рамках реализации регионального проекта «Формирование комфортной городской среды» национального проекта «Жилье и городская среда» мероприятий проекта «Химия с природой-2.0. Благоустройство парка МБУК «Городской ДК в г. Щекино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225E"/>
    <w:rsid w:val="00045D09"/>
    <w:rsid w:val="00053E0F"/>
    <w:rsid w:val="000722E2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3B5FF0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2024-03-15T08:06:00Z</dcterms:created>
  <dcterms:modified xsi:type="dcterms:W3CDTF">2024-03-15T08:06:00Z</dcterms:modified>
</cp:coreProperties>
</file>