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68" w:rsidRPr="000F0116" w:rsidRDefault="00DF4668" w:rsidP="00DF4668">
      <w:pPr>
        <w:jc w:val="center"/>
      </w:pPr>
      <w:bookmarkStart w:id="0" w:name="_GoBack"/>
      <w:bookmarkEnd w:id="0"/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43CBF85" wp14:editId="298C172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68" w:rsidRPr="000F0116" w:rsidRDefault="00DF4668" w:rsidP="00DF4668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DF4668" w:rsidRPr="000F0116" w:rsidRDefault="00DF4668" w:rsidP="00DF4668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F4668" w:rsidRPr="000F0116" w:rsidRDefault="00DF4668" w:rsidP="00DF4668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DF4668" w:rsidRPr="000F0116" w:rsidRDefault="00DF4668" w:rsidP="00DF466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F4668" w:rsidRPr="000F0116" w:rsidRDefault="00DF4668" w:rsidP="00DF466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DF4668" w:rsidRPr="000F0116" w:rsidRDefault="00DF4668" w:rsidP="00DF466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F4668" w:rsidRPr="000F0116" w:rsidTr="00DF4668">
        <w:trPr>
          <w:trHeight w:val="146"/>
        </w:trPr>
        <w:tc>
          <w:tcPr>
            <w:tcW w:w="5846" w:type="dxa"/>
            <w:shd w:val="clear" w:color="auto" w:fill="auto"/>
          </w:tcPr>
          <w:p w:rsidR="00DF4668" w:rsidRPr="000F0116" w:rsidRDefault="00DF4668" w:rsidP="00DF46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DF4668" w:rsidRPr="000F0116" w:rsidRDefault="00DF4668" w:rsidP="00DF46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DF4668" w:rsidRPr="000F0116" w:rsidRDefault="00DF4668" w:rsidP="00DF466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Щекинского района от 22.07.2022 № 78/505 «О внесении изменений в решение Собрания представителей Щекинского района от 16 декабря 2021 № 69/427 «О бюджете муниципального образования Щекинский район на 2022 год и плановый период 2023 и 2024 годов»,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F4668" w:rsidRPr="000F0116" w:rsidRDefault="00DF4668" w:rsidP="00DF4668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 w:rsidRPr="000F0116">
        <w:rPr>
          <w:rFonts w:ascii="PT Astra Serif" w:hAnsi="PT Astra Serif"/>
          <w:sz w:val="28"/>
          <w:szCs w:val="28"/>
        </w:rPr>
        <w:t xml:space="preserve">Щекинского района от  10.01.2022 № 1-15 </w:t>
      </w:r>
      <w:r w:rsidRPr="000F01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DF4668" w:rsidRPr="000F0116" w:rsidRDefault="00DF4668" w:rsidP="00DF4668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0F0116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Pr="000F0116">
        <w:rPr>
          <w:rFonts w:ascii="PT Astra Serif" w:hAnsi="PT Astra Serif"/>
          <w:sz w:val="28"/>
          <w:szCs w:val="28"/>
        </w:rPr>
        <w:lastRenderedPageBreak/>
        <w:t>Ленина пл., д.1, г. Щекино, Тульская область.</w:t>
      </w:r>
    </w:p>
    <w:p w:rsidR="00DF4668" w:rsidRDefault="00DF4668" w:rsidP="00DF466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0F01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0F011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F4668" w:rsidRPr="000F0116" w:rsidRDefault="00DF4668" w:rsidP="00DF4668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4668" w:rsidRPr="000F0116" w:rsidRDefault="00DF4668" w:rsidP="00DF466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4668" w:rsidRPr="000F0116" w:rsidTr="00DF4668">
        <w:trPr>
          <w:trHeight w:val="229"/>
        </w:trPr>
        <w:tc>
          <w:tcPr>
            <w:tcW w:w="2178" w:type="pct"/>
          </w:tcPr>
          <w:p w:rsidR="00DF4668" w:rsidRPr="000F0116" w:rsidRDefault="00DF4668" w:rsidP="00DF466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F011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F4668" w:rsidRPr="000F0116" w:rsidRDefault="00DF4668" w:rsidP="00DF46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4668" w:rsidRPr="000F0116" w:rsidRDefault="00DF4668" w:rsidP="00DF4668">
            <w:pPr>
              <w:jc w:val="right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0F0116" w:rsidRDefault="00DF4668" w:rsidP="00DF466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C71B3A" w:rsidSect="00504EA1"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7D5B67" w:rsidTr="00DF4668">
        <w:trPr>
          <w:trHeight w:val="1846"/>
        </w:trPr>
        <w:tc>
          <w:tcPr>
            <w:tcW w:w="4482" w:type="dxa"/>
          </w:tcPr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2F7"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C81D9C" w:rsidRPr="007D5B67" w:rsidTr="00DF4668">
        <w:trPr>
          <w:trHeight w:val="303"/>
        </w:trPr>
        <w:tc>
          <w:tcPr>
            <w:tcW w:w="4482" w:type="dxa"/>
          </w:tcPr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7D5B67" w:rsidTr="00DF4668">
        <w:trPr>
          <w:trHeight w:val="1846"/>
        </w:trPr>
        <w:tc>
          <w:tcPr>
            <w:tcW w:w="4482" w:type="dxa"/>
          </w:tcPr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D5B67" w:rsidRDefault="00C81D9C" w:rsidP="00DF4668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D5B67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от 10.01.2022 № 1- 1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71B3A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DF466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DF466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C71B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C71B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spacing w:line="360" w:lineRule="exact"/>
      </w:pPr>
    </w:p>
    <w:p w:rsidR="008C5F78" w:rsidRPr="00C71B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C71B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C71B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C71B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71B3A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C71B3A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E41E3" w:rsidRPr="00C81D9C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48 563,8</w:t>
            </w:r>
            <w:r w:rsidR="004E41E3" w:rsidRPr="00C81D9C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C71B3A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19</w:t>
            </w:r>
            <w:r w:rsidR="0004486D"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358</w:t>
            </w:r>
            <w:r w:rsidR="0004486D" w:rsidRPr="00C81D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,6 тыс</w:t>
            </w:r>
            <w:r w:rsidR="0004486D"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4 487,5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4 487,5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C71B3A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C71B3A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C71B3A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71B3A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C71B3A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C71B3A" w:rsidTr="0004486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C71B3A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администрации муниципального образования Щекинский район Муравьева С.В.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C71B3A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C71B3A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Щекинский район 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C71B3A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C71B3A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C71B3A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C71B3A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C71B3A" w:rsidTr="0004486D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71B3A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71B3A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электрической энергии, расчеты за которую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C71B3A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C71B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C71B3A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C71B3A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C81D9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C81D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935E6C" w:rsidP="00935E6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19 358,</w:t>
            </w:r>
            <w:r w:rsidR="0004486D" w:rsidRPr="00C81D9C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AB220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48 563,8</w:t>
            </w:r>
          </w:p>
        </w:tc>
      </w:tr>
      <w:tr w:rsidR="0004486D" w:rsidRPr="00C81D9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5A0720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04486D" w:rsidRPr="00C81D9C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>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6 263,3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33 658,7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935E6C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19 328</w:t>
            </w:r>
            <w:r w:rsidR="0004486D" w:rsidRPr="00C81D9C">
              <w:rPr>
                <w:rFonts w:ascii="PT Astra Serif" w:eastAsia="Calibri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E75F4F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48</w:t>
            </w:r>
            <w:r w:rsidR="0004486D" w:rsidRPr="00C81D9C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563</w:t>
            </w:r>
            <w:r w:rsidR="0004486D" w:rsidRPr="00C81D9C">
              <w:rPr>
                <w:rFonts w:ascii="PT Astra Serif" w:eastAsia="Calibri" w:hAnsi="PT Astra Serif" w:cs="Times New Roman"/>
                <w:b/>
                <w:lang w:eastAsia="ru-RU"/>
              </w:rPr>
              <w:t>,8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C81D9C" w:rsidTr="0004486D">
        <w:tc>
          <w:tcPr>
            <w:tcW w:w="1504" w:type="pct"/>
            <w:shd w:val="clear" w:color="auto" w:fill="auto"/>
          </w:tcPr>
          <w:p w:rsidR="005A0720" w:rsidRPr="00C81D9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13 095,3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C81D9C" w:rsidRDefault="00E75F4F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5A0720" w:rsidRPr="00C81D9C">
              <w:rPr>
                <w:rFonts w:ascii="PT Astra Serif" w:eastAsia="Calibri" w:hAnsi="PT Astra Serif" w:cs="Times New Roman"/>
                <w:lang w:eastAsia="ru-RU"/>
              </w:rPr>
              <w:t> 9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>35</w:t>
            </w:r>
            <w:r w:rsidR="005A0720" w:rsidRPr="00C81D9C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C81D9C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5A0720" w:rsidRPr="00C81D9C" w:rsidTr="0004486D">
        <w:tc>
          <w:tcPr>
            <w:tcW w:w="1504" w:type="pct"/>
            <w:shd w:val="clear" w:color="auto" w:fill="auto"/>
          </w:tcPr>
          <w:p w:rsidR="005A0720" w:rsidRPr="00C81D9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6 233,3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81D9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C81D9C" w:rsidRDefault="0038201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33 628,70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81D9C" w:rsidTr="0004486D">
        <w:tc>
          <w:tcPr>
            <w:tcW w:w="1504" w:type="pct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81D9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C81D9C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81D9C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71B3A" w:rsidRDefault="008C5F78" w:rsidP="008C5F78">
      <w:pPr>
        <w:spacing w:line="360" w:lineRule="exact"/>
        <w:jc w:val="center"/>
      </w:pPr>
      <w:r w:rsidRPr="00C81D9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C71B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Паспорт комплекса процессных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Комитет по образованию;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C71B3A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90663" w:rsidRPr="00C81D9C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48 563,8</w:t>
            </w:r>
            <w:r w:rsidR="00A90663"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1D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C71B3A"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19 328,6</w:t>
            </w: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4 487,5 тыс. руб.</w:t>
            </w:r>
          </w:p>
          <w:p w:rsidR="0004486D" w:rsidRPr="00C81D9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4 487,5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C71B3A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04486D" w:rsidRPr="00C71B3A" w:rsidTr="0004486D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C71B3A" w:rsidRDefault="0004486D" w:rsidP="000448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Щекинскийрайон»</w:t>
            </w:r>
          </w:p>
        </w:tc>
      </w:tr>
    </w:tbl>
    <w:p w:rsidR="0004486D" w:rsidRPr="00C71B3A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C71B3A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C71B3A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C71B3A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1741"/>
        <w:gridCol w:w="1377"/>
        <w:gridCol w:w="72"/>
        <w:gridCol w:w="70"/>
        <w:gridCol w:w="1418"/>
        <w:gridCol w:w="67"/>
        <w:gridCol w:w="1818"/>
        <w:gridCol w:w="11"/>
        <w:gridCol w:w="1506"/>
      </w:tblGrid>
      <w:tr w:rsidR="0004486D" w:rsidRPr="00C71B3A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C71B3A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C71B3A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C71B3A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C71B3A" w:rsidTr="0004486D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36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1 878,2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1 878,2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2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C81D9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1 519,7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C81D9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1 519,7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BB551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</w:t>
            </w:r>
            <w:r w:rsidR="00C81D9C" w:rsidRPr="00C81D9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485,7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1 148,9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Замена оконных </w:t>
            </w: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блоков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Комитет по </w:t>
            </w:r>
            <w:r w:rsidRPr="00C71B3A">
              <w:rPr>
                <w:rFonts w:ascii="PT Astra Serif" w:eastAsia="Calibri" w:hAnsi="PT Astra Serif" w:cs="Times New Roman"/>
                <w:lang w:eastAsia="ru-RU"/>
              </w:rPr>
              <w:lastRenderedPageBreak/>
              <w:t>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2D50C9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jc w:val="center"/>
            </w:pPr>
            <w:r w:rsidRPr="00C81D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48 563,8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20" w:rsidRPr="00C81D9C" w:rsidRDefault="005A0720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BF64A6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33 628,7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19 328,6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BF64A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Calibri" w:hAnsi="PT Astra Serif" w:cs="Times New Roman"/>
                <w:b/>
                <w:lang w:eastAsia="ru-RU"/>
              </w:rPr>
              <w:t>13 095,3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C81D9C" w:rsidRDefault="00BF64A6" w:rsidP="00BF64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6 233,3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81D9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81D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3 537,6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4 457,5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4486D" w:rsidRPr="00C71B3A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C71B3A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C71B3A" w:rsidRDefault="008C5F78" w:rsidP="008C5F78">
      <w:pPr>
        <w:spacing w:line="360" w:lineRule="exact"/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F5493" w:rsidRPr="00C71B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4486D" w:rsidRPr="00C71B3A" w:rsidTr="0004486D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C71B3A" w:rsidRDefault="0004486D" w:rsidP="000448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04486D" w:rsidRPr="00C71B3A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C71B3A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04486D" w:rsidRPr="00C71B3A" w:rsidTr="00681ED3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04486D" w:rsidRPr="00C71B3A" w:rsidTr="00681ED3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</w:t>
            </w: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№28 –центр образования с.Селиваново (структурное подразделение Селивановский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04486D" w:rsidRPr="00C71B3A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C71B3A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C71B3A" w:rsidRDefault="0004486D" w:rsidP="0004486D">
      <w:pPr>
        <w:spacing w:line="360" w:lineRule="exact"/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</w:t>
      </w:r>
      <w:r w:rsidR="008C5F78" w:rsidRPr="00C71B3A">
        <w:rPr>
          <w:rFonts w:ascii="PT Astra Serif" w:hAnsi="PT Astra Serif" w:cs="PT Astra Serif"/>
          <w:color w:val="000000"/>
          <w:sz w:val="28"/>
          <w:szCs w:val="28"/>
        </w:rPr>
        <w:t>__________________</w:t>
      </w:r>
    </w:p>
    <w:p w:rsidR="008C5F78" w:rsidRPr="00C71B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C71B3A" w:rsidSect="00A90663">
          <w:headerReference w:type="first" r:id="rId12"/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04486D" w:rsidRPr="00C71B3A" w:rsidTr="0004486D">
        <w:tc>
          <w:tcPr>
            <w:tcW w:w="4755" w:type="dxa"/>
          </w:tcPr>
          <w:p w:rsidR="0004486D" w:rsidRPr="00C71B3A" w:rsidRDefault="0004486D" w:rsidP="000448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4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C71B3A" w:rsidTr="0004486D">
        <w:trPr>
          <w:tblHeader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C71B3A" w:rsidTr="0004486D">
        <w:trPr>
          <w:trHeight w:val="173"/>
          <w:tblHeader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486D" w:rsidRPr="00C71B3A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504EA1" w:rsidRPr="00C71B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Default="008C5F78" w:rsidP="008C5F78">
      <w:pPr>
        <w:spacing w:line="360" w:lineRule="exact"/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51" w:rsidRDefault="00AF2451" w:rsidP="000F37F7">
      <w:r>
        <w:separator/>
      </w:r>
    </w:p>
  </w:endnote>
  <w:endnote w:type="continuationSeparator" w:id="0">
    <w:p w:rsidR="00AF2451" w:rsidRDefault="00AF2451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51" w:rsidRDefault="00AF2451" w:rsidP="000F37F7">
      <w:r>
        <w:separator/>
      </w:r>
    </w:p>
  </w:footnote>
  <w:footnote w:type="continuationSeparator" w:id="0">
    <w:p w:rsidR="00AF2451" w:rsidRDefault="00AF2451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68" w:rsidRPr="006C5F81" w:rsidRDefault="00DF4668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68" w:rsidRDefault="00DF4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68" w:rsidRDefault="00DF4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4142E"/>
    <w:rsid w:val="00142E23"/>
    <w:rsid w:val="001465F6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9146B"/>
    <w:rsid w:val="002D50C9"/>
    <w:rsid w:val="002E678B"/>
    <w:rsid w:val="002F0437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0676"/>
    <w:rsid w:val="004C473D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80F8B"/>
    <w:rsid w:val="0058623D"/>
    <w:rsid w:val="005A0720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71EA"/>
    <w:rsid w:val="00643FA0"/>
    <w:rsid w:val="00666BCA"/>
    <w:rsid w:val="00677F27"/>
    <w:rsid w:val="00681ED3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4048"/>
    <w:rsid w:val="007252F2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E542E"/>
    <w:rsid w:val="00814D96"/>
    <w:rsid w:val="0081668B"/>
    <w:rsid w:val="0082410E"/>
    <w:rsid w:val="00835248"/>
    <w:rsid w:val="008406D9"/>
    <w:rsid w:val="008477C0"/>
    <w:rsid w:val="00870E34"/>
    <w:rsid w:val="00872E7B"/>
    <w:rsid w:val="00880B25"/>
    <w:rsid w:val="00880BD5"/>
    <w:rsid w:val="00882C65"/>
    <w:rsid w:val="0089196F"/>
    <w:rsid w:val="00891E7B"/>
    <w:rsid w:val="008B459E"/>
    <w:rsid w:val="008C5F78"/>
    <w:rsid w:val="008C6C0A"/>
    <w:rsid w:val="008D60D1"/>
    <w:rsid w:val="008D6A8A"/>
    <w:rsid w:val="0090312B"/>
    <w:rsid w:val="00906EA8"/>
    <w:rsid w:val="0091081B"/>
    <w:rsid w:val="00913B12"/>
    <w:rsid w:val="009144E4"/>
    <w:rsid w:val="00914DEF"/>
    <w:rsid w:val="00926D53"/>
    <w:rsid w:val="00935E6C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AF2451"/>
    <w:rsid w:val="00AF4834"/>
    <w:rsid w:val="00B00ED7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1F"/>
    <w:rsid w:val="00BB55FE"/>
    <w:rsid w:val="00BC3DA9"/>
    <w:rsid w:val="00BC4A97"/>
    <w:rsid w:val="00BD213E"/>
    <w:rsid w:val="00BF2E88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4276"/>
    <w:rsid w:val="00C81D9C"/>
    <w:rsid w:val="00C81E91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E319A"/>
    <w:rsid w:val="00CF108E"/>
    <w:rsid w:val="00CF41B6"/>
    <w:rsid w:val="00CF5493"/>
    <w:rsid w:val="00CF6830"/>
    <w:rsid w:val="00D11EC9"/>
    <w:rsid w:val="00D1347D"/>
    <w:rsid w:val="00D40E48"/>
    <w:rsid w:val="00D4136E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DF4668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DF46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DF46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4684-6FF0-4155-8F33-58F442BA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10197</Words>
  <Characters>58129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2022-06-23T12:47:00Z</cp:lastPrinted>
  <dcterms:created xsi:type="dcterms:W3CDTF">2022-09-21T10:00:00Z</dcterms:created>
  <dcterms:modified xsi:type="dcterms:W3CDTF">2022-09-21T10:00:00Z</dcterms:modified>
</cp:coreProperties>
</file>